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AA3" w:rsidRDefault="00E425A2">
      <w:pPr>
        <w:jc w:val="center"/>
        <w:outlineLvl w:val="1"/>
        <w:rPr>
          <w:rFonts w:ascii="Liberation Serif" w:hAnsi="Liberation Serif"/>
          <w:sz w:val="28"/>
          <w:szCs w:val="28"/>
        </w:rPr>
      </w:pPr>
      <w:r>
        <w:rPr>
          <w:noProof/>
        </w:rPr>
        <w:drawing>
          <wp:inline distT="0" distB="0" distL="0" distR="0">
            <wp:extent cx="667385" cy="635635"/>
            <wp:effectExtent l="0" t="0" r="18415" b="12065"/>
            <wp:docPr id="6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63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AA3" w:rsidRDefault="00E425A2">
      <w:pPr>
        <w:pStyle w:val="a7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АДМИНИСТРАЦИЯ ШАЛИНСКОГО </w:t>
      </w:r>
      <w:r>
        <w:rPr>
          <w:rFonts w:ascii="Liberation Serif" w:hAnsi="Liberation Serif"/>
          <w:b/>
        </w:rPr>
        <w:t>МУНИЦИПАЛЬНОГО</w:t>
      </w:r>
      <w:r>
        <w:rPr>
          <w:rFonts w:ascii="Liberation Serif" w:hAnsi="Liberation Serif"/>
          <w:b/>
        </w:rPr>
        <w:t xml:space="preserve"> ОКРУГА</w:t>
      </w:r>
    </w:p>
    <w:p w:rsidR="00413AA3" w:rsidRDefault="00E425A2">
      <w:pPr>
        <w:pStyle w:val="11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</w:t>
      </w:r>
      <w:proofErr w:type="spellEnd"/>
      <w:r>
        <w:rPr>
          <w:rFonts w:ascii="Liberation Serif" w:hAnsi="Liberation Serif"/>
        </w:rPr>
        <w:t xml:space="preserve"> О С Т А Н О В Л Е Н И Е</w:t>
      </w:r>
    </w:p>
    <w:p w:rsidR="00413AA3" w:rsidRDefault="00413AA3">
      <w:pPr>
        <w:pStyle w:val="11"/>
        <w:rPr>
          <w:rFonts w:ascii="Liberation Serif" w:hAnsi="Liberation Serif"/>
        </w:rPr>
      </w:pPr>
    </w:p>
    <w:tbl>
      <w:tblPr>
        <w:tblW w:w="10152" w:type="dxa"/>
        <w:tblInd w:w="72" w:type="dxa"/>
        <w:tblLook w:val="04A0"/>
      </w:tblPr>
      <w:tblGrid>
        <w:gridCol w:w="10152"/>
      </w:tblGrid>
      <w:tr w:rsidR="00413AA3">
        <w:trPr>
          <w:trHeight w:val="216"/>
        </w:trPr>
        <w:tc>
          <w:tcPr>
            <w:tcW w:w="10152" w:type="dxa"/>
            <w:tcBorders>
              <w:top w:val="thinThickSmallGap" w:sz="24" w:space="0" w:color="000000"/>
            </w:tcBorders>
          </w:tcPr>
          <w:p w:rsidR="00413AA3" w:rsidRDefault="00E425A2">
            <w:pPr>
              <w:spacing w:after="0"/>
              <w:jc w:val="right"/>
              <w:rPr>
                <w:rFonts w:ascii="Liberation Serif" w:hAnsi="Liberation Serif"/>
                <w:b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b/>
                <w:sz w:val="28"/>
                <w:szCs w:val="28"/>
              </w:rPr>
              <w:t>ПОЕКТ</w:t>
            </w:r>
            <w:proofErr w:type="spellEnd"/>
          </w:p>
        </w:tc>
      </w:tr>
    </w:tbl>
    <w:p w:rsidR="00413AA3" w:rsidRDefault="00E425A2">
      <w:pPr>
        <w:widowControl w:val="0"/>
        <w:spacing w:after="0"/>
        <w:ind w:firstLine="4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«   »  ___________ 2025 года  №</w:t>
      </w:r>
    </w:p>
    <w:p w:rsidR="00413AA3" w:rsidRDefault="00E425A2">
      <w:pPr>
        <w:widowControl w:val="0"/>
        <w:spacing w:after="0"/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Шаля</w:t>
      </w:r>
    </w:p>
    <w:p w:rsidR="00413AA3" w:rsidRDefault="00413AA3">
      <w:pPr>
        <w:widowControl w:val="0"/>
        <w:tabs>
          <w:tab w:val="left" w:pos="1053"/>
        </w:tabs>
        <w:spacing w:after="0"/>
        <w:ind w:firstLine="4"/>
        <w:jc w:val="both"/>
        <w:rPr>
          <w:rFonts w:ascii="Liberation Serif" w:hAnsi="Liberation Serif"/>
          <w:sz w:val="28"/>
          <w:szCs w:val="28"/>
        </w:rPr>
      </w:pPr>
    </w:p>
    <w:p w:rsidR="00413AA3" w:rsidRDefault="00E425A2">
      <w:pPr>
        <w:shd w:val="clear" w:color="auto" w:fill="FFFFFF"/>
        <w:jc w:val="center"/>
        <w:rPr>
          <w:rFonts w:ascii="Helvetica" w:eastAsia="Times New Roman" w:hAnsi="Helvetica" w:cs="Times New Roman"/>
          <w:color w:val="1A1A1A"/>
          <w:sz w:val="23"/>
          <w:szCs w:val="23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муниципальную программу </w:t>
      </w:r>
      <w:r>
        <w:rPr>
          <w:rFonts w:ascii="Liberation Serif" w:hAnsi="Liberation Serif" w:cs="Times New Roman"/>
          <w:b/>
          <w:i/>
          <w:sz w:val="24"/>
          <w:szCs w:val="24"/>
        </w:rPr>
        <w:t>«</w:t>
      </w:r>
      <w:r>
        <w:rPr>
          <w:rFonts w:ascii="Liberation Serif" w:hAnsi="Liberation Serif"/>
          <w:b/>
          <w:bCs/>
          <w:i/>
          <w:sz w:val="28"/>
          <w:szCs w:val="28"/>
        </w:rPr>
        <w:t xml:space="preserve">Формирование законопослушного поведения участников дорожного движения в </w:t>
      </w:r>
      <w:r>
        <w:rPr>
          <w:rFonts w:ascii="Liberation Serif" w:hAnsi="Liberation Serif"/>
          <w:b/>
          <w:bCs/>
          <w:i/>
          <w:sz w:val="28"/>
          <w:szCs w:val="28"/>
        </w:rPr>
        <w:t xml:space="preserve">Шалинском </w:t>
      </w:r>
      <w:r>
        <w:rPr>
          <w:rFonts w:ascii="Liberation Serif" w:hAnsi="Liberation Serif"/>
          <w:b/>
          <w:bCs/>
          <w:i/>
          <w:sz w:val="28"/>
          <w:szCs w:val="28"/>
        </w:rPr>
        <w:t>муниципальном</w:t>
      </w:r>
      <w:r>
        <w:rPr>
          <w:rFonts w:ascii="Liberation Serif" w:hAnsi="Liberation Serif"/>
          <w:b/>
          <w:bCs/>
          <w:i/>
          <w:sz w:val="28"/>
          <w:szCs w:val="28"/>
        </w:rPr>
        <w:t xml:space="preserve"> округе</w:t>
      </w:r>
      <w:r>
        <w:rPr>
          <w:rFonts w:ascii="Liberation Serif" w:hAnsi="Liberation Serif"/>
          <w:b/>
          <w:bCs/>
          <w:i/>
          <w:sz w:val="28"/>
          <w:szCs w:val="28"/>
        </w:rPr>
        <w:t xml:space="preserve"> до 2030 года</w:t>
      </w:r>
      <w:r>
        <w:rPr>
          <w:rFonts w:ascii="Liberation Serif" w:hAnsi="Liberation Serif" w:cs="Times New Roman"/>
          <w:b/>
          <w:i/>
          <w:sz w:val="24"/>
          <w:szCs w:val="24"/>
        </w:rPr>
        <w:t>»</w:t>
      </w:r>
      <w:r>
        <w:rPr>
          <w:rFonts w:ascii="Liberation Serif" w:hAnsi="Liberation Serif"/>
          <w:b/>
          <w:i/>
          <w:sz w:val="28"/>
          <w:szCs w:val="28"/>
        </w:rPr>
        <w:t xml:space="preserve">, утвержденную постановлением администрации Шалинского городского округа от 09 октября 2020 года № 584«Об утверждении муниципальной программы </w:t>
      </w:r>
      <w:r>
        <w:rPr>
          <w:rFonts w:ascii="Liberation Serif" w:hAnsi="Liberation Serif" w:cs="Times New Roman"/>
          <w:b/>
          <w:i/>
          <w:sz w:val="24"/>
          <w:szCs w:val="24"/>
        </w:rPr>
        <w:t>«</w:t>
      </w:r>
      <w:r>
        <w:rPr>
          <w:rFonts w:ascii="Liberation Serif" w:hAnsi="Liberation Serif"/>
          <w:b/>
          <w:bCs/>
          <w:i/>
          <w:sz w:val="28"/>
          <w:szCs w:val="28"/>
        </w:rPr>
        <w:t>Формирование законопослушного поведения участников дорожного движения</w:t>
      </w:r>
      <w:r>
        <w:rPr>
          <w:rFonts w:ascii="Liberation Serif" w:hAnsi="Liberation Serif"/>
          <w:b/>
          <w:bCs/>
          <w:i/>
          <w:sz w:val="28"/>
          <w:szCs w:val="28"/>
        </w:rPr>
        <w:t xml:space="preserve"> в Шалинском городском округе до 2024 года</w:t>
      </w:r>
      <w:r>
        <w:rPr>
          <w:rFonts w:ascii="Liberation Serif" w:hAnsi="Liberation Serif" w:cs="Times New Roman"/>
          <w:b/>
          <w:i/>
          <w:sz w:val="24"/>
          <w:szCs w:val="24"/>
        </w:rPr>
        <w:t>»</w:t>
      </w:r>
    </w:p>
    <w:p w:rsidR="00413AA3" w:rsidRDefault="00E425A2">
      <w:pPr>
        <w:pStyle w:val="a9"/>
        <w:spacing w:beforeAutospacing="0" w:after="0" w:afterAutospacing="0"/>
        <w:ind w:firstLineChars="250" w:firstLine="60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Cs w:val="28"/>
        </w:rPr>
        <w:t xml:space="preserve">В </w:t>
      </w:r>
      <w:r>
        <w:rPr>
          <w:rFonts w:ascii="Liberation Serif" w:hAnsi="Liberation Serif" w:cs="Liberation Serif"/>
          <w:sz w:val="28"/>
          <w:szCs w:val="28"/>
        </w:rPr>
        <w:t>соответствии с решением Думы Шалинского муниципального округа от _________№____   «О внесении изменений в решение Думы Шалинского городского округа от 19.12.2024 №355 «О бюджете Шалинского муниципального округа</w:t>
      </w:r>
      <w:r>
        <w:rPr>
          <w:rFonts w:ascii="Liberation Serif" w:hAnsi="Liberation Serif" w:cs="Liberation Serif"/>
          <w:sz w:val="28"/>
          <w:szCs w:val="28"/>
        </w:rPr>
        <w:t xml:space="preserve"> на 2025 год и плановый период 2026 и 2027 годов», </w:t>
      </w:r>
      <w:r>
        <w:rPr>
          <w:rFonts w:ascii="Liberation Serif" w:hAnsi="Liberation Serif" w:cs="Liberation Serif"/>
          <w:bCs/>
          <w:sz w:val="28"/>
          <w:szCs w:val="28"/>
        </w:rPr>
        <w:t>администрация  Шалинского муниципального округа</w:t>
      </w:r>
    </w:p>
    <w:p w:rsidR="00413AA3" w:rsidRDefault="00413AA3">
      <w:pPr>
        <w:spacing w:after="0"/>
        <w:ind w:right="278"/>
        <w:jc w:val="both"/>
        <w:rPr>
          <w:rFonts w:ascii="Liberation Serif" w:hAnsi="Liberation Serif"/>
          <w:b/>
          <w:sz w:val="28"/>
          <w:szCs w:val="28"/>
        </w:rPr>
      </w:pPr>
    </w:p>
    <w:p w:rsidR="00413AA3" w:rsidRDefault="00E425A2">
      <w:pPr>
        <w:spacing w:after="0"/>
        <w:ind w:right="278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ПОСТАНОВЛЯЕТ:</w:t>
      </w:r>
    </w:p>
    <w:p w:rsidR="00413AA3" w:rsidRDefault="00413AA3">
      <w:pPr>
        <w:spacing w:after="0"/>
        <w:ind w:right="278"/>
        <w:jc w:val="both"/>
        <w:rPr>
          <w:rFonts w:ascii="Liberation Serif" w:hAnsi="Liberation Serif"/>
          <w:b/>
          <w:sz w:val="28"/>
          <w:szCs w:val="28"/>
        </w:rPr>
      </w:pPr>
    </w:p>
    <w:p w:rsidR="00413AA3" w:rsidRDefault="00E425A2">
      <w:pPr>
        <w:shd w:val="clear" w:color="auto" w:fill="FFFFFF"/>
        <w:spacing w:after="0"/>
        <w:ind w:firstLineChars="200" w:firstLine="560"/>
        <w:jc w:val="both"/>
        <w:rPr>
          <w:rFonts w:ascii="Helvetica" w:eastAsia="Times New Roman" w:hAnsi="Helvetica" w:cs="Times New Roman"/>
          <w:color w:val="1A1A1A"/>
          <w:sz w:val="23"/>
          <w:szCs w:val="23"/>
        </w:rPr>
      </w:pPr>
      <w:r>
        <w:rPr>
          <w:rFonts w:ascii="Liberation Serif" w:hAnsi="Liberation Serif"/>
          <w:sz w:val="28"/>
          <w:szCs w:val="28"/>
        </w:rPr>
        <w:t xml:space="preserve">1. Внести изменения в муниципальную </w:t>
      </w:r>
      <w:r>
        <w:rPr>
          <w:rFonts w:ascii="Liberation Serif" w:hAnsi="Liberation Serif"/>
          <w:sz w:val="28"/>
          <w:szCs w:val="28"/>
        </w:rPr>
        <w:t xml:space="preserve">программу </w:t>
      </w:r>
      <w:r>
        <w:rPr>
          <w:rFonts w:ascii="Liberation Serif" w:hAnsi="Liberation Serif" w:cs="Times New Roman"/>
          <w:sz w:val="24"/>
          <w:szCs w:val="24"/>
        </w:rPr>
        <w:t>«</w:t>
      </w:r>
      <w:r>
        <w:rPr>
          <w:rFonts w:ascii="Liberation Serif" w:hAnsi="Liberation Serif"/>
          <w:bCs/>
          <w:sz w:val="28"/>
          <w:szCs w:val="28"/>
        </w:rPr>
        <w:t xml:space="preserve">Формирование законопослушного поведения участников дорожного движения в Шалинском </w:t>
      </w:r>
      <w:r>
        <w:rPr>
          <w:rFonts w:ascii="Liberation Serif" w:hAnsi="Liberation Serif"/>
          <w:bCs/>
          <w:sz w:val="28"/>
          <w:szCs w:val="28"/>
        </w:rPr>
        <w:t>муниципальном</w:t>
      </w:r>
      <w:r>
        <w:rPr>
          <w:rFonts w:ascii="Liberation Serif" w:hAnsi="Liberation Serif"/>
          <w:bCs/>
          <w:sz w:val="28"/>
          <w:szCs w:val="28"/>
        </w:rPr>
        <w:t xml:space="preserve"> округе до 2030 </w:t>
      </w:r>
      <w:r>
        <w:rPr>
          <w:rFonts w:ascii="Liberation Serif" w:hAnsi="Liberation Serif"/>
          <w:bCs/>
          <w:sz w:val="28"/>
          <w:szCs w:val="28"/>
        </w:rPr>
        <w:t>года</w:t>
      </w:r>
      <w:r>
        <w:rPr>
          <w:rFonts w:ascii="Liberation Serif" w:hAnsi="Liberation Serif" w:cs="Times New Roman"/>
          <w:sz w:val="24"/>
          <w:szCs w:val="24"/>
        </w:rPr>
        <w:t>»</w:t>
      </w:r>
      <w:r>
        <w:rPr>
          <w:rFonts w:ascii="Liberation Serif" w:hAnsi="Liberation Serif"/>
          <w:sz w:val="28"/>
          <w:szCs w:val="28"/>
        </w:rPr>
        <w:t xml:space="preserve">, утвержденную постановлением администрации Шалинского городского округа от 09 октября 2020 года № 584 «Об утверждении муниципальной программы </w:t>
      </w:r>
      <w:r>
        <w:rPr>
          <w:rFonts w:ascii="Liberation Serif" w:hAnsi="Liberation Serif" w:cs="Times New Roman"/>
          <w:sz w:val="24"/>
          <w:szCs w:val="24"/>
        </w:rPr>
        <w:t>«</w:t>
      </w:r>
      <w:r>
        <w:rPr>
          <w:rFonts w:ascii="Liberation Serif" w:hAnsi="Liberation Serif"/>
          <w:bCs/>
          <w:sz w:val="28"/>
          <w:szCs w:val="28"/>
        </w:rPr>
        <w:t>Формирование законопослушного поведения участников дорожного движения в Шалинс</w:t>
      </w:r>
      <w:r>
        <w:rPr>
          <w:rFonts w:ascii="Liberation Serif" w:hAnsi="Liberation Serif"/>
          <w:bCs/>
          <w:sz w:val="28"/>
          <w:szCs w:val="28"/>
        </w:rPr>
        <w:t>ком городском округе до 2024 года</w:t>
      </w:r>
      <w:r>
        <w:rPr>
          <w:rFonts w:ascii="Liberation Serif" w:hAnsi="Liberation Serif" w:cs="Times New Roman"/>
          <w:sz w:val="24"/>
          <w:szCs w:val="24"/>
        </w:rPr>
        <w:t>»</w:t>
      </w:r>
    </w:p>
    <w:p w:rsidR="00413AA3" w:rsidRDefault="00E425A2">
      <w:pPr>
        <w:spacing w:after="0"/>
        <w:ind w:firstLineChars="150" w:firstLine="42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1.2. </w:t>
      </w:r>
      <w:r>
        <w:rPr>
          <w:rFonts w:ascii="Liberation Serif" w:hAnsi="Liberation Serif" w:cs="Liberation Serif"/>
          <w:sz w:val="28"/>
          <w:szCs w:val="28"/>
        </w:rPr>
        <w:t>Приложение № 1 и № 2</w:t>
      </w:r>
      <w:r w:rsidR="00C858AD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к</w:t>
      </w:r>
      <w:r w:rsidR="00C858AD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муниципальной</w:t>
      </w:r>
      <w:r>
        <w:rPr>
          <w:rFonts w:ascii="Liberation Serif" w:hAnsi="Liberation Serif"/>
          <w:sz w:val="28"/>
          <w:szCs w:val="28"/>
        </w:rPr>
        <w:t xml:space="preserve"> программе</w:t>
      </w:r>
      <w:r>
        <w:rPr>
          <w:rFonts w:ascii="Liberation Serif" w:hAnsi="Liberation Serif" w:cs="Times New Roman"/>
          <w:sz w:val="24"/>
          <w:szCs w:val="24"/>
        </w:rPr>
        <w:t>«</w:t>
      </w:r>
      <w:r>
        <w:rPr>
          <w:rFonts w:ascii="Liberation Serif" w:hAnsi="Liberation Serif"/>
          <w:bCs/>
          <w:sz w:val="28"/>
          <w:szCs w:val="28"/>
        </w:rPr>
        <w:t>Формирование законопослушного поведения участников дорожного движения в Шалинском муниципальном</w:t>
      </w:r>
      <w:r w:rsidR="00C858AD">
        <w:rPr>
          <w:rFonts w:ascii="Liberation Serif" w:hAnsi="Liberation Serif"/>
          <w:bCs/>
          <w:sz w:val="28"/>
          <w:szCs w:val="28"/>
        </w:rPr>
        <w:t xml:space="preserve"> </w:t>
      </w:r>
      <w:r>
        <w:rPr>
          <w:rFonts w:ascii="Liberation Serif" w:hAnsi="Liberation Serif"/>
          <w:bCs/>
          <w:sz w:val="28"/>
          <w:szCs w:val="28"/>
        </w:rPr>
        <w:t>округе до 2030 года</w:t>
      </w:r>
      <w:r>
        <w:rPr>
          <w:rFonts w:ascii="Liberation Serif" w:hAnsi="Liberation Serif" w:cs="Times New Roman"/>
          <w:sz w:val="24"/>
          <w:szCs w:val="24"/>
        </w:rPr>
        <w:t>»</w:t>
      </w:r>
      <w:r>
        <w:rPr>
          <w:rFonts w:ascii="Liberation Serif" w:hAnsi="Liberation Serif"/>
          <w:sz w:val="28"/>
          <w:szCs w:val="28"/>
        </w:rPr>
        <w:t>изложить в новой редакции (прилагается).</w:t>
      </w:r>
    </w:p>
    <w:p w:rsidR="00413AA3" w:rsidRDefault="00E425A2">
      <w:pPr>
        <w:spacing w:after="0"/>
        <w:ind w:firstLineChars="150" w:firstLine="420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Опубликовать</w:t>
      </w:r>
      <w:r>
        <w:rPr>
          <w:rFonts w:ascii="Liberation Serif" w:hAnsi="Liberation Serif"/>
          <w:sz w:val="28"/>
          <w:szCs w:val="28"/>
        </w:rPr>
        <w:t xml:space="preserve"> настоящее постановление в газете «Шалинский вестник» и разместить на официальном сайте Администрации Шалинского муниципального округа.</w:t>
      </w:r>
    </w:p>
    <w:p w:rsidR="00413AA3" w:rsidRDefault="00E425A2">
      <w:pPr>
        <w:pStyle w:val="21"/>
        <w:tabs>
          <w:tab w:val="left" w:pos="540"/>
        </w:tabs>
        <w:spacing w:after="0" w:line="240" w:lineRule="auto"/>
        <w:ind w:left="0" w:firstLineChars="150" w:firstLine="42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 Контроль выполнения настоящего постановления возложить на </w:t>
      </w:r>
      <w:proofErr w:type="spellStart"/>
      <w:r>
        <w:rPr>
          <w:rFonts w:ascii="Liberation Serif" w:hAnsi="Liberation Serif"/>
          <w:sz w:val="28"/>
          <w:szCs w:val="28"/>
        </w:rPr>
        <w:t>первогозаместителя</w:t>
      </w:r>
      <w:proofErr w:type="spellEnd"/>
      <w:r>
        <w:rPr>
          <w:rFonts w:ascii="Liberation Serif" w:hAnsi="Liberation Serif"/>
          <w:sz w:val="28"/>
          <w:szCs w:val="28"/>
        </w:rPr>
        <w:t xml:space="preserve"> </w:t>
      </w:r>
      <w:proofErr w:type="spellStart"/>
      <w:r>
        <w:rPr>
          <w:rFonts w:ascii="Liberation Serif" w:hAnsi="Liberation Serif"/>
          <w:sz w:val="28"/>
          <w:szCs w:val="28"/>
        </w:rPr>
        <w:t>Шалинскогомуниципального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округа В.С. </w:t>
      </w:r>
      <w:proofErr w:type="spellStart"/>
      <w:r>
        <w:rPr>
          <w:rFonts w:ascii="Liberation Serif" w:hAnsi="Liberation Serif"/>
          <w:sz w:val="28"/>
          <w:szCs w:val="28"/>
        </w:rPr>
        <w:t>Шмы</w:t>
      </w:r>
      <w:r>
        <w:rPr>
          <w:rFonts w:ascii="Liberation Serif" w:hAnsi="Liberation Serif"/>
          <w:sz w:val="28"/>
          <w:szCs w:val="28"/>
        </w:rPr>
        <w:t>рина</w:t>
      </w:r>
      <w:proofErr w:type="spellEnd"/>
      <w:r>
        <w:rPr>
          <w:rFonts w:ascii="Liberation Serif" w:hAnsi="Liberation Serif"/>
          <w:sz w:val="28"/>
          <w:szCs w:val="28"/>
        </w:rPr>
        <w:t>.</w:t>
      </w:r>
    </w:p>
    <w:p w:rsidR="00413AA3" w:rsidRDefault="00413AA3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413AA3" w:rsidRDefault="00413AA3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413AA3" w:rsidRDefault="00E425A2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ГлаваШалинского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</w:t>
      </w:r>
    </w:p>
    <w:p w:rsidR="00413AA3" w:rsidRDefault="00E425A2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муниципального округа                                                         А.П. </w:t>
      </w:r>
      <w:proofErr w:type="spellStart"/>
      <w:r>
        <w:rPr>
          <w:rFonts w:ascii="Liberation Serif" w:hAnsi="Liberation Serif"/>
          <w:sz w:val="28"/>
          <w:szCs w:val="28"/>
        </w:rPr>
        <w:t>Богатырев</w:t>
      </w:r>
      <w:proofErr w:type="spellEnd"/>
    </w:p>
    <w:p w:rsidR="00413AA3" w:rsidRDefault="00413AA3">
      <w:pPr>
        <w:spacing w:after="0"/>
        <w:ind w:right="-1" w:firstLine="709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413AA3" w:rsidRDefault="00E425A2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lastRenderedPageBreak/>
        <w:t>Приложение к постановлению</w:t>
      </w:r>
    </w:p>
    <w:p w:rsidR="00413AA3" w:rsidRDefault="00E425A2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Администрации Шалинского</w:t>
      </w:r>
    </w:p>
    <w:p w:rsidR="00413AA3" w:rsidRDefault="00E425A2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муниципального округа</w:t>
      </w:r>
    </w:p>
    <w:p w:rsidR="00413AA3" w:rsidRDefault="00E425A2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От__ </w:t>
      </w:r>
      <w:proofErr w:type="spellStart"/>
      <w:r>
        <w:rPr>
          <w:rFonts w:ascii="Liberation Serif" w:hAnsi="Liberation Serif"/>
          <w:sz w:val="20"/>
          <w:szCs w:val="20"/>
        </w:rPr>
        <w:t>____________2025</w:t>
      </w:r>
      <w:proofErr w:type="spellEnd"/>
      <w:r>
        <w:rPr>
          <w:rFonts w:ascii="Liberation Serif" w:hAnsi="Liberation Serif"/>
          <w:sz w:val="20"/>
          <w:szCs w:val="20"/>
        </w:rPr>
        <w:t xml:space="preserve"> года №_____</w:t>
      </w:r>
    </w:p>
    <w:p w:rsidR="00413AA3" w:rsidRDefault="00413AA3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413AA3" w:rsidRDefault="00E425A2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МУНИЦИПАЛЬНАЯ ПРОГРАММА</w:t>
      </w:r>
    </w:p>
    <w:p w:rsidR="00413AA3" w:rsidRDefault="00E425A2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4"/>
          <w:szCs w:val="24"/>
        </w:rPr>
        <w:t>«</w:t>
      </w:r>
      <w:r>
        <w:rPr>
          <w:rFonts w:ascii="Liberation Serif" w:hAnsi="Liberation Serif"/>
          <w:b/>
          <w:bCs/>
          <w:sz w:val="28"/>
          <w:szCs w:val="28"/>
        </w:rPr>
        <w:t>Формирование законопослушного поведения участников дорожного движения в Шалинском муниципальном округе до 2030 года</w:t>
      </w:r>
      <w:r>
        <w:rPr>
          <w:rFonts w:ascii="Liberation Serif" w:hAnsi="Liberation Serif" w:cs="Times New Roman"/>
          <w:b/>
          <w:sz w:val="24"/>
          <w:szCs w:val="24"/>
        </w:rPr>
        <w:t>»</w:t>
      </w:r>
    </w:p>
    <w:p w:rsidR="00413AA3" w:rsidRDefault="00E425A2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муниципальной программы «Социально-экономическое развитие Шалинского муниципального округа до 2030 года»</w:t>
      </w:r>
    </w:p>
    <w:p w:rsidR="00413AA3" w:rsidRDefault="00413AA3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413AA3" w:rsidRDefault="00E425A2">
      <w:pPr>
        <w:tabs>
          <w:tab w:val="left" w:pos="7305"/>
        </w:tabs>
        <w:spacing w:after="0"/>
        <w:jc w:val="center"/>
        <w:rPr>
          <w:rFonts w:ascii="Liberation Serif" w:eastAsia="Times New Roman" w:hAnsi="Liberation Serif" w:cs="Times New Roman"/>
          <w:b/>
          <w:sz w:val="28"/>
          <w:szCs w:val="28"/>
        </w:rPr>
      </w:pPr>
      <w:r>
        <w:rPr>
          <w:rFonts w:ascii="Liberation Serif" w:eastAsia="Times New Roman" w:hAnsi="Liberation Serif" w:cs="Times New Roman"/>
          <w:b/>
          <w:sz w:val="28"/>
          <w:szCs w:val="28"/>
        </w:rPr>
        <w:t>ПАСПОРТ</w:t>
      </w:r>
    </w:p>
    <w:p w:rsidR="00413AA3" w:rsidRDefault="00E425A2">
      <w:pPr>
        <w:spacing w:after="0"/>
        <w:jc w:val="center"/>
        <w:rPr>
          <w:rFonts w:ascii="Liberation Serif" w:eastAsia="Times New Roman" w:hAnsi="Liberation Serif" w:cs="Times New Roman"/>
          <w:b/>
          <w:sz w:val="28"/>
          <w:szCs w:val="28"/>
        </w:rPr>
      </w:pPr>
      <w:r>
        <w:rPr>
          <w:rFonts w:ascii="Liberation Serif" w:eastAsia="Times New Roman" w:hAnsi="Liberation Serif" w:cs="Times New Roman"/>
          <w:b/>
          <w:sz w:val="28"/>
          <w:szCs w:val="28"/>
        </w:rPr>
        <w:t xml:space="preserve">Муниципальной программы </w:t>
      </w:r>
      <w:r>
        <w:rPr>
          <w:rFonts w:ascii="Liberation Serif" w:eastAsia="Times New Roman" w:hAnsi="Liberation Serif" w:cs="Times New Roman"/>
          <w:b/>
          <w:sz w:val="24"/>
          <w:szCs w:val="24"/>
        </w:rPr>
        <w:t>«</w:t>
      </w:r>
      <w:r>
        <w:rPr>
          <w:rFonts w:ascii="Liberation Serif" w:eastAsia="Times New Roman" w:hAnsi="Liberation Serif" w:cs="Times New Roman"/>
          <w:b/>
          <w:bCs/>
          <w:sz w:val="28"/>
          <w:szCs w:val="28"/>
        </w:rPr>
        <w:t>Формирование законопослушного поведения участников дорожного движения в Шалинском муниципальном округе до 2030 года</w:t>
      </w:r>
      <w:r>
        <w:rPr>
          <w:rFonts w:ascii="Liberation Serif" w:eastAsia="Times New Roman" w:hAnsi="Liberation Serif" w:cs="Times New Roman"/>
          <w:b/>
          <w:sz w:val="24"/>
          <w:szCs w:val="24"/>
        </w:rPr>
        <w:t>»</w:t>
      </w:r>
    </w:p>
    <w:p w:rsidR="00413AA3" w:rsidRDefault="00413AA3">
      <w:pPr>
        <w:tabs>
          <w:tab w:val="left" w:pos="7305"/>
        </w:tabs>
        <w:spacing w:after="0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W w:w="9747" w:type="dxa"/>
        <w:tblInd w:w="373" w:type="dxa"/>
        <w:tblLook w:val="04A0"/>
      </w:tblPr>
      <w:tblGrid>
        <w:gridCol w:w="2780"/>
        <w:gridCol w:w="6967"/>
      </w:tblGrid>
      <w:tr w:rsidR="00413AA3">
        <w:trPr>
          <w:trHeight w:val="1485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3AA3" w:rsidRDefault="00E425A2">
            <w:pPr>
              <w:ind w:right="277"/>
              <w:jc w:val="both"/>
              <w:rPr>
                <w:rFonts w:ascii="Liberation Serif" w:eastAsia="Times New Roman" w:hAnsi="Liberation Serif" w:cs="Times New Roman"/>
                <w:bCs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3AA3" w:rsidRDefault="00E425A2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Администрация Шалинского муниципального округа</w:t>
            </w:r>
          </w:p>
        </w:tc>
      </w:tr>
      <w:tr w:rsidR="00413AA3">
        <w:trPr>
          <w:trHeight w:val="1155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3AA3" w:rsidRDefault="00E425A2">
            <w:pPr>
              <w:ind w:right="277"/>
              <w:jc w:val="both"/>
              <w:rPr>
                <w:rFonts w:ascii="Liberation Serif" w:eastAsia="Times New Roman" w:hAnsi="Liberation Serif" w:cs="Times New Roman"/>
                <w:bCs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2020-2030 годы</w:t>
            </w:r>
          </w:p>
        </w:tc>
      </w:tr>
      <w:tr w:rsidR="00413AA3">
        <w:trPr>
          <w:trHeight w:val="1690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Цели и задачи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программы</w:t>
            </w:r>
          </w:p>
          <w:p w:rsidR="00413AA3" w:rsidRDefault="00413AA3">
            <w:pPr>
              <w:ind w:right="277"/>
              <w:jc w:val="both"/>
              <w:rPr>
                <w:rFonts w:ascii="Liberation Serif" w:eastAsia="Times New Roman" w:hAnsi="Liberation Serif" w:cs="Times New Roman"/>
                <w:bCs/>
                <w:sz w:val="28"/>
                <w:szCs w:val="28"/>
              </w:rPr>
            </w:pP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Цели программы: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1) сокращение количества дорожно-транспортных пр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исшествий с пострадавшими;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2) повышение уровня правового воспитания участников дорожного движения, культуры их поведения;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3) профилактика детского 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дорожно-транспортного травматизма в Шалинском муниципальном округе.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Задачи программы: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1) Предупреждение опасного поведения детей дошк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льного и школьного возраста, участников дорожного движения;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2) Создание комплексной системы профилактики ДТП в целях форми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рования у участников дорожного движ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е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ния стереотипа законопослушного поведения и нег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а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тивного отношения к правонарушениям в сфере доро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ж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ного движения,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реализация</w:t>
            </w:r>
            <w:r>
              <w:rPr>
                <w:rFonts w:ascii="Liberation Serif" w:eastAsia="Times New Roman" w:hAnsi="Liberation Serif" w:cs="Arial"/>
                <w:color w:val="1A1A1A"/>
                <w:sz w:val="28"/>
                <w:szCs w:val="23"/>
              </w:rPr>
              <w:t>программы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правового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 восп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и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тания участников дорожного движения, культуры их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поведения;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3) 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Формирование у детей навыков безопасного повед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е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ния на дорогах.</w:t>
            </w:r>
          </w:p>
          <w:p w:rsidR="00413AA3" w:rsidRDefault="00413A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413AA3">
        <w:trPr>
          <w:trHeight w:val="131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lastRenderedPageBreak/>
              <w:t>Перечень основных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целевых показателей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программы</w:t>
            </w:r>
          </w:p>
          <w:p w:rsidR="00413AA3" w:rsidRDefault="00413AA3">
            <w:pPr>
              <w:ind w:right="277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  <w:p w:rsidR="00413AA3" w:rsidRDefault="00413AA3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  <w:p w:rsidR="00413AA3" w:rsidRDefault="00413AA3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3AA3" w:rsidRDefault="00E425A2">
            <w:pPr>
              <w:numPr>
                <w:ilvl w:val="0"/>
                <w:numId w:val="1"/>
              </w:num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Количествопроведенныхпрофилактических</w:t>
            </w:r>
            <w:proofErr w:type="spellEnd"/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мероприятий по безопасности дорожного движения и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повышению уровня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безопасностисреди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детейШали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н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ского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муниципального округа</w:t>
            </w:r>
          </w:p>
          <w:p w:rsidR="00413AA3" w:rsidRDefault="00E425A2">
            <w:pPr>
              <w:numPr>
                <w:ilvl w:val="1"/>
                <w:numId w:val="1"/>
              </w:num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Участие детей, в возрасте от 9 до 12 лет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Шалинск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гомуниципального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 округа в областном соревновании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юныхинспекторов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 движения «Безопасное колесо», от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общегоколичества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 детей, указанного возраста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1.2. 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Участие детей, в возрасте от 5 до 10 л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ет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Шалинск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гомуниципального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 округа в конкурсе детского рису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н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ка«Дорога и Мы» от общего количества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д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е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тей,указанного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 возраста</w:t>
            </w:r>
          </w:p>
          <w:p w:rsidR="00413AA3" w:rsidRDefault="00E425A2">
            <w:pPr>
              <w:numPr>
                <w:ilvl w:val="1"/>
                <w:numId w:val="1"/>
              </w:num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Участие детей, в возрасте от 9 до 12 лет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Шалинск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го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муниципального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 округа в муниципальном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соревнов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а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нииюных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 инспекторов движения «Безоп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асное колесо»» от </w:t>
            </w:r>
            <w:r>
              <w:rPr>
                <w:rFonts w:ascii="Liberation Serif" w:hAnsi="Liberation Serif" w:cs="Liberation Serif"/>
                <w:color w:val="1A1A1A"/>
                <w:sz w:val="28"/>
                <w:szCs w:val="28"/>
                <w:shd w:val="clear" w:color="auto" w:fill="FFFFFF"/>
              </w:rPr>
              <w:t>общего количества детей, указанного возраста</w:t>
            </w:r>
          </w:p>
          <w:p w:rsidR="00413AA3" w:rsidRDefault="00E425A2">
            <w:pPr>
              <w:numPr>
                <w:ilvl w:val="0"/>
                <w:numId w:val="1"/>
              </w:num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Количество обустроенных кабинетов по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безопасн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стидорожного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 движения «Светофор»</w:t>
            </w:r>
          </w:p>
          <w:p w:rsidR="00413AA3" w:rsidRDefault="00E425A2">
            <w:pPr>
              <w:numPr>
                <w:ilvl w:val="0"/>
                <w:numId w:val="1"/>
              </w:num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Количество приобретённого оборудования для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со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з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даниямобильного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«</w:t>
            </w: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автогородка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»</w:t>
            </w:r>
          </w:p>
          <w:p w:rsidR="00413AA3" w:rsidRDefault="00E425A2">
            <w:pPr>
              <w:numPr>
                <w:ilvl w:val="0"/>
                <w:numId w:val="1"/>
              </w:num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Количество приобретенных учебно-методич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еских и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наглядных материалов</w:t>
            </w:r>
          </w:p>
          <w:p w:rsidR="00413AA3" w:rsidRDefault="00E425A2">
            <w:pPr>
              <w:numPr>
                <w:ilvl w:val="1"/>
                <w:numId w:val="1"/>
              </w:num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Количество приобретенных учебно-методических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Материалов</w:t>
            </w:r>
          </w:p>
          <w:p w:rsidR="00413AA3" w:rsidRDefault="00E425A2">
            <w:pPr>
              <w:numPr>
                <w:ilvl w:val="0"/>
                <w:numId w:val="1"/>
              </w:num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Количество распространенных среди детей</w:t>
            </w:r>
          </w:p>
          <w:p w:rsidR="00413AA3" w:rsidRDefault="00E425A2" w:rsidP="00C858AD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световозвращающих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 элементов</w:t>
            </w:r>
          </w:p>
        </w:tc>
      </w:tr>
      <w:tr w:rsidR="00413AA3">
        <w:trPr>
          <w:trHeight w:val="270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Объемы финансир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вания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программы по годам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Helvetica" w:eastAsia="Times New Roman" w:hAnsi="Helvetica" w:cs="Times New Roman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реализации, рублей</w:t>
            </w:r>
          </w:p>
          <w:p w:rsidR="00413AA3" w:rsidRDefault="00413AA3">
            <w:pPr>
              <w:ind w:firstLine="708"/>
              <w:rPr>
                <w:rFonts w:ascii="Arial" w:eastAsia="Times New Roman" w:hAnsi="Arial" w:cs="Arial"/>
                <w:color w:val="1A1A1A"/>
                <w:sz w:val="23"/>
                <w:szCs w:val="23"/>
              </w:rPr>
            </w:pP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ВСЕГО: 7566862,49  руб.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в том числе 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(по годам реализации)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2020 год – 206 700,00 руб.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2021 год – 195 000,00 руб.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2022 год – 47 821,00 руб.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2023 год – 95 000,00 руб.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2024 год – 748941,49 руб.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2025 год – 1926400,00 руб.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2026 год - 869 400,00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2027 год - 869 400,00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2028 год - 869 400,00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2029 год - 869 400,00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2030 год - 869 400,00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из них: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федеральный бюджет: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в том числе: (по годам реализации)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2020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2021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2022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2023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lastRenderedPageBreak/>
              <w:t>2024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2025 год - 0,00 ру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2026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2027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2028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2029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2030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областной бюджет: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в том числе: (по годам реализации)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2020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2021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2022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2023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2024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2025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2026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2027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2028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2029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2030 год - 0,00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в том числе: (по годам реализации)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местный бюджет: 7566862,49 руб.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2020 год – 206 700,00 руб.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 xml:space="preserve">2021 год – 195 </w:t>
            </w: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000,00 руб.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2022 год – 47 821,00 руб.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2023 год – 95 000,00 руб.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2024 год – 748941,49 руб.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2025 год - 1926400,00 руб.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2026 год - 869 400,00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2027 год - 869 400,00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2028 год - 869 400,00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2029 год - 869 400,00 руб.</w:t>
            </w:r>
          </w:p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8"/>
                <w:szCs w:val="28"/>
              </w:rPr>
              <w:t>2030 год - 869 400,00 руб.</w:t>
            </w:r>
          </w:p>
        </w:tc>
      </w:tr>
      <w:tr w:rsidR="00413AA3">
        <w:trPr>
          <w:trHeight w:val="225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3AA3" w:rsidRDefault="00E425A2">
            <w:pPr>
              <w:rPr>
                <w:rFonts w:ascii="Arial" w:eastAsia="Times New Roman" w:hAnsi="Arial" w:cs="Arial"/>
                <w:color w:val="1A1A1A"/>
                <w:sz w:val="23"/>
                <w:szCs w:val="23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Адрес размещения муниципальной программы в сети Интернет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3AA3" w:rsidRDefault="00E425A2">
            <w:pPr>
              <w:widowControl w:val="0"/>
              <w:spacing w:after="0" w:line="240" w:lineRule="auto"/>
              <w:jc w:val="both"/>
              <w:rPr>
                <w:rFonts w:ascii="Helvetica" w:eastAsia="Times New Roman" w:hAnsi="Helvetica" w:cs="Times New Roman"/>
                <w:color w:val="1A1A1A"/>
                <w:sz w:val="23"/>
                <w:szCs w:val="23"/>
              </w:rPr>
            </w:pPr>
            <w:r>
              <w:rPr>
                <w:rFonts w:ascii="Liberation Serif" w:eastAsia="Times New Roman" w:hAnsi="Liberation Serif" w:cs="Arial"/>
                <w:sz w:val="28"/>
                <w:szCs w:val="28"/>
              </w:rPr>
              <w:t xml:space="preserve">Официальный сайт администрации Шалинского муниципального округа </w:t>
            </w:r>
            <w:r>
              <w:rPr>
                <w:rFonts w:ascii="Liberation Serif" w:eastAsia="Times New Roman" w:hAnsi="Liberation Serif" w:cs="Arial"/>
                <w:sz w:val="28"/>
                <w:szCs w:val="28"/>
                <w:lang w:val="en-US"/>
              </w:rPr>
              <w:t>www</w:t>
            </w:r>
            <w:r>
              <w:rPr>
                <w:rFonts w:ascii="Liberation Serif" w:eastAsia="Times New Roman" w:hAnsi="Liberation Serif" w:cs="Arial"/>
                <w:sz w:val="28"/>
                <w:szCs w:val="28"/>
              </w:rPr>
              <w:t>.</w:t>
            </w:r>
            <w:proofErr w:type="spellStart"/>
            <w:r>
              <w:rPr>
                <w:rFonts w:ascii="Liberation Serif" w:eastAsia="Times New Roman" w:hAnsi="Liberation Serif" w:cs="Arial"/>
                <w:sz w:val="28"/>
                <w:szCs w:val="28"/>
                <w:lang w:val="en-US"/>
              </w:rPr>
              <w:t>shalya</w:t>
            </w:r>
            <w:proofErr w:type="spellEnd"/>
            <w:r>
              <w:rPr>
                <w:rFonts w:ascii="Liberation Serif" w:eastAsia="Times New Roman" w:hAnsi="Liberation Serif" w:cs="Arial"/>
                <w:sz w:val="28"/>
                <w:szCs w:val="28"/>
              </w:rPr>
              <w:t>.</w:t>
            </w:r>
            <w:proofErr w:type="spellStart"/>
            <w:r>
              <w:rPr>
                <w:rFonts w:ascii="Liberation Serif" w:eastAsia="Times New Roman" w:hAnsi="Liberation Serif" w:cs="Arial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413AA3" w:rsidRDefault="00413AA3">
      <w:pPr>
        <w:spacing w:after="0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</w:rPr>
        <w:sectPr w:rsidR="00413AA3">
          <w:pgSz w:w="11906" w:h="16838"/>
          <w:pgMar w:top="1134" w:right="425" w:bottom="567" w:left="425" w:header="0" w:footer="0" w:gutter="0"/>
          <w:cols w:space="720"/>
          <w:formProt w:val="0"/>
          <w:docGrid w:linePitch="360" w:charSpace="4096"/>
        </w:sectPr>
      </w:pPr>
    </w:p>
    <w:p w:rsidR="00413AA3" w:rsidRDefault="00413AA3">
      <w:pPr>
        <w:spacing w:after="0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</w:rPr>
      </w:pPr>
    </w:p>
    <w:p w:rsidR="00413AA3" w:rsidRDefault="00413AA3">
      <w:pPr>
        <w:spacing w:after="0"/>
        <w:ind w:firstLine="540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</w:rPr>
      </w:pPr>
    </w:p>
    <w:p w:rsidR="00413AA3" w:rsidRDefault="00413AA3">
      <w:pPr>
        <w:spacing w:after="0"/>
        <w:ind w:firstLine="540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</w:rPr>
      </w:pPr>
    </w:p>
    <w:p w:rsidR="00413AA3" w:rsidRDefault="00E425A2">
      <w:pPr>
        <w:spacing w:after="0" w:line="240" w:lineRule="auto"/>
        <w:ind w:left="5245" w:firstLine="709"/>
        <w:jc w:val="right"/>
        <w:rPr>
          <w:rFonts w:ascii="Liberation Serif" w:eastAsia="Times New Roman" w:hAnsi="Liberation Serif" w:cs="Times New Roman"/>
          <w:bCs/>
          <w:sz w:val="20"/>
          <w:szCs w:val="20"/>
        </w:rPr>
      </w:pPr>
      <w:r>
        <w:rPr>
          <w:rFonts w:ascii="Liberation Serif" w:eastAsia="Times New Roman" w:hAnsi="Liberation Serif" w:cs="Times New Roman"/>
          <w:bCs/>
          <w:sz w:val="20"/>
          <w:szCs w:val="20"/>
        </w:rPr>
        <w:t>Приложение №1</w:t>
      </w:r>
    </w:p>
    <w:p w:rsidR="00413AA3" w:rsidRDefault="00E425A2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 w:cs="Times New Roman"/>
          <w:sz w:val="20"/>
          <w:szCs w:val="20"/>
        </w:rPr>
        <w:t>к муниципальной программе</w:t>
      </w:r>
      <w:r>
        <w:rPr>
          <w:rFonts w:ascii="Liberation Serif" w:hAnsi="Liberation Serif" w:cs="Times New Roman"/>
          <w:bCs/>
          <w:sz w:val="20"/>
          <w:szCs w:val="20"/>
        </w:rPr>
        <w:t>«</w:t>
      </w:r>
      <w:r>
        <w:rPr>
          <w:rFonts w:ascii="Liberation Serif" w:hAnsi="Liberation Serif"/>
          <w:sz w:val="20"/>
          <w:szCs w:val="20"/>
        </w:rPr>
        <w:t xml:space="preserve">Формирование </w:t>
      </w:r>
    </w:p>
    <w:p w:rsidR="00413AA3" w:rsidRDefault="00E425A2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законопослушного</w:t>
      </w:r>
    </w:p>
    <w:p w:rsidR="00413AA3" w:rsidRDefault="00E425A2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поведения участников </w:t>
      </w:r>
    </w:p>
    <w:p w:rsidR="00413AA3" w:rsidRDefault="00E425A2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дорожного движения</w:t>
      </w:r>
    </w:p>
    <w:p w:rsidR="00413AA3" w:rsidRDefault="00E425A2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в </w:t>
      </w:r>
      <w:proofErr w:type="spellStart"/>
      <w:r>
        <w:rPr>
          <w:rFonts w:ascii="Liberation Serif" w:hAnsi="Liberation Serif"/>
          <w:sz w:val="20"/>
          <w:szCs w:val="20"/>
        </w:rPr>
        <w:t>Шалинскоммуниципальном</w:t>
      </w:r>
      <w:proofErr w:type="spellEnd"/>
    </w:p>
    <w:p w:rsidR="00413AA3" w:rsidRDefault="00E425A2">
      <w:pPr>
        <w:suppressAutoHyphens w:val="0"/>
        <w:spacing w:after="0"/>
        <w:ind w:firstLine="709"/>
        <w:jc w:val="right"/>
        <w:rPr>
          <w:rFonts w:ascii="Liberation Serif" w:hAnsi="Liberation Serif" w:cs="Times New Roman"/>
          <w:b/>
          <w:bCs/>
          <w:sz w:val="24"/>
          <w:szCs w:val="24"/>
        </w:rPr>
      </w:pPr>
      <w:r>
        <w:rPr>
          <w:rFonts w:ascii="Liberation Serif" w:hAnsi="Liberation Serif"/>
          <w:sz w:val="20"/>
          <w:szCs w:val="20"/>
        </w:rPr>
        <w:t xml:space="preserve">округе </w:t>
      </w:r>
      <w:proofErr w:type="spellStart"/>
      <w:r>
        <w:rPr>
          <w:rFonts w:ascii="Liberation Serif" w:hAnsi="Liberation Serif"/>
          <w:sz w:val="20"/>
          <w:szCs w:val="20"/>
        </w:rPr>
        <w:t>до2030</w:t>
      </w:r>
      <w:proofErr w:type="spellEnd"/>
      <w:r>
        <w:rPr>
          <w:rFonts w:ascii="Liberation Serif" w:hAnsi="Liberation Serif"/>
          <w:sz w:val="20"/>
          <w:szCs w:val="20"/>
        </w:rPr>
        <w:t xml:space="preserve"> года</w:t>
      </w:r>
      <w:r>
        <w:rPr>
          <w:rFonts w:ascii="Liberation Serif" w:hAnsi="Liberation Serif" w:cs="Times New Roman"/>
          <w:bCs/>
          <w:sz w:val="20"/>
          <w:szCs w:val="20"/>
        </w:rPr>
        <w:t>»</w:t>
      </w:r>
    </w:p>
    <w:p w:rsidR="00413AA3" w:rsidRDefault="00413AA3">
      <w:pPr>
        <w:suppressAutoHyphens w:val="0"/>
        <w:spacing w:after="0"/>
        <w:ind w:firstLine="709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413AA3" w:rsidRDefault="00E425A2">
      <w:pPr>
        <w:suppressAutoHyphens w:val="0"/>
        <w:spacing w:after="0"/>
        <w:ind w:firstLine="709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>
        <w:rPr>
          <w:rFonts w:ascii="Liberation Serif" w:hAnsi="Liberation Serif" w:cs="Times New Roman"/>
          <w:b/>
          <w:bCs/>
          <w:sz w:val="24"/>
          <w:szCs w:val="24"/>
        </w:rPr>
        <w:t>«Цели, задачи, целевые показатели реализации</w:t>
      </w:r>
    </w:p>
    <w:p w:rsidR="00413AA3" w:rsidRDefault="00E425A2">
      <w:pPr>
        <w:spacing w:after="0" w:line="240" w:lineRule="auto"/>
        <w:ind w:firstLine="708"/>
        <w:jc w:val="center"/>
        <w:outlineLvl w:val="1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b/>
          <w:bCs/>
          <w:sz w:val="24"/>
          <w:szCs w:val="24"/>
          <w:lang w:eastAsia="en-US"/>
        </w:rPr>
        <w:t xml:space="preserve">Программы </w:t>
      </w:r>
      <w:r>
        <w:rPr>
          <w:rFonts w:ascii="Liberation Serif" w:eastAsia="Calibri" w:hAnsi="Liberation Serif" w:cs="Times New Roman"/>
          <w:b/>
          <w:sz w:val="24"/>
          <w:szCs w:val="24"/>
          <w:lang w:eastAsia="en-US"/>
        </w:rPr>
        <w:t>«</w:t>
      </w:r>
      <w:r>
        <w:rPr>
          <w:rFonts w:ascii="Liberation Serif" w:eastAsia="Calibri" w:hAnsi="Liberation Serif" w:cs="Arial"/>
          <w:b/>
          <w:bCs/>
          <w:sz w:val="24"/>
          <w:szCs w:val="24"/>
          <w:lang w:eastAsia="en-US"/>
        </w:rPr>
        <w:t>Формирование законопослушного поведения участников дорожного движения в Шалинском муниципального округе до 2030 года</w:t>
      </w:r>
      <w:r>
        <w:rPr>
          <w:rFonts w:ascii="Liberation Serif" w:eastAsia="Calibri" w:hAnsi="Liberation Serif" w:cs="Times New Roman"/>
          <w:b/>
          <w:sz w:val="24"/>
          <w:szCs w:val="24"/>
          <w:lang w:eastAsia="en-US"/>
        </w:rPr>
        <w:t>»</w:t>
      </w:r>
    </w:p>
    <w:p w:rsidR="00413AA3" w:rsidRDefault="00413AA3">
      <w:pPr>
        <w:suppressAutoHyphens w:val="0"/>
        <w:spacing w:after="0"/>
        <w:ind w:firstLine="709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W w:w="1491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4"/>
        <w:gridCol w:w="1414"/>
        <w:gridCol w:w="9"/>
        <w:gridCol w:w="1122"/>
        <w:gridCol w:w="12"/>
        <w:gridCol w:w="841"/>
        <w:gridCol w:w="8"/>
        <w:gridCol w:w="841"/>
        <w:gridCol w:w="9"/>
        <w:gridCol w:w="839"/>
        <w:gridCol w:w="10"/>
        <w:gridCol w:w="839"/>
        <w:gridCol w:w="11"/>
        <w:gridCol w:w="842"/>
        <w:gridCol w:w="7"/>
        <w:gridCol w:w="850"/>
        <w:gridCol w:w="852"/>
        <w:gridCol w:w="850"/>
        <w:gridCol w:w="1080"/>
        <w:gridCol w:w="809"/>
        <w:gridCol w:w="29"/>
        <w:gridCol w:w="15"/>
        <w:gridCol w:w="15"/>
        <w:gridCol w:w="766"/>
        <w:gridCol w:w="58"/>
        <w:gridCol w:w="15"/>
        <w:gridCol w:w="23"/>
        <w:gridCol w:w="52"/>
        <w:gridCol w:w="2064"/>
      </w:tblGrid>
      <w:tr w:rsidR="00413AA3" w:rsidTr="00C858AD">
        <w:trPr>
          <w:cantSplit/>
          <w:trHeight w:val="240"/>
        </w:trPr>
        <w:tc>
          <w:tcPr>
            <w:tcW w:w="6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 xml:space="preserve">№ </w:t>
            </w: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>строки</w:t>
            </w:r>
          </w:p>
        </w:tc>
        <w:tc>
          <w:tcPr>
            <w:tcW w:w="14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 xml:space="preserve">Наименование целевого показателя </w:t>
            </w: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>(индикатора)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 xml:space="preserve">Единица </w:t>
            </w: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>измерения</w:t>
            </w:r>
          </w:p>
        </w:tc>
        <w:tc>
          <w:tcPr>
            <w:tcW w:w="9598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413AA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</w:p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213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 xml:space="preserve">Источник </w:t>
            </w: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 xml:space="preserve"> значений</w:t>
            </w: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>показателей</w:t>
            </w:r>
          </w:p>
        </w:tc>
      </w:tr>
      <w:tr w:rsidR="00413AA3" w:rsidTr="00C858AD">
        <w:trPr>
          <w:cantSplit/>
          <w:trHeight w:val="240"/>
        </w:trPr>
        <w:tc>
          <w:tcPr>
            <w:tcW w:w="6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413AA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413AA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413AA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>2020 года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>2021 года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br/>
              <w:t>2022 года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2023 года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2024</w:t>
            </w:r>
          </w:p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года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2025 года</w:t>
            </w:r>
          </w:p>
          <w:p w:rsidR="00413AA3" w:rsidRDefault="00413AA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2026 года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2027 года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2028 года</w:t>
            </w:r>
          </w:p>
        </w:tc>
        <w:tc>
          <w:tcPr>
            <w:tcW w:w="85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2029 года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по итогам</w:t>
            </w:r>
          </w:p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2030 года</w:t>
            </w:r>
          </w:p>
        </w:tc>
        <w:tc>
          <w:tcPr>
            <w:tcW w:w="213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413AA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</w:p>
        </w:tc>
      </w:tr>
      <w:tr w:rsidR="00413AA3" w:rsidTr="00C858AD">
        <w:trPr>
          <w:cantSplit/>
          <w:trHeight w:val="240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15</w:t>
            </w:r>
          </w:p>
        </w:tc>
      </w:tr>
      <w:tr w:rsidR="00413AA3" w:rsidTr="00C858AD">
        <w:trPr>
          <w:cantSplit/>
          <w:trHeight w:val="240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282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Liberation Serif"/>
                <w:b/>
                <w:color w:val="1A1A1A"/>
                <w:sz w:val="20"/>
                <w:szCs w:val="20"/>
                <w:shd w:val="clear" w:color="auto" w:fill="FFFFFF"/>
                <w:lang w:eastAsia="en-US"/>
              </w:rPr>
              <w:t>Цель 1.</w:t>
            </w:r>
            <w:r>
              <w:rPr>
                <w:rFonts w:ascii="Liberation Serif" w:eastAsia="Calibri" w:hAnsi="Liberation Serif" w:cs="Liberation Serif"/>
                <w:color w:val="1A1A1A"/>
                <w:sz w:val="20"/>
                <w:szCs w:val="20"/>
                <w:shd w:val="clear" w:color="auto" w:fill="FFFFFF"/>
                <w:lang w:eastAsia="en-US"/>
              </w:rPr>
              <w:t xml:space="preserve"> «Сокращение количества дорожно-транспортных происшествий с пострадавшими»</w:t>
            </w:r>
          </w:p>
        </w:tc>
      </w:tr>
      <w:tr w:rsidR="00413AA3" w:rsidTr="00C858AD">
        <w:trPr>
          <w:cantSplit/>
          <w:trHeight w:val="240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282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Liberation Serif"/>
                <w:b/>
                <w:color w:val="1A1A1A"/>
                <w:sz w:val="20"/>
                <w:szCs w:val="20"/>
                <w:shd w:val="clear" w:color="auto" w:fill="FFFFFF"/>
                <w:lang w:eastAsia="en-US"/>
              </w:rPr>
              <w:t>Задача 1.</w:t>
            </w:r>
            <w:r>
              <w:rPr>
                <w:rFonts w:ascii="Liberation Serif" w:eastAsia="Calibri" w:hAnsi="Liberation Serif" w:cs="Liberation Serif"/>
                <w:color w:val="1A1A1A"/>
                <w:sz w:val="20"/>
                <w:szCs w:val="20"/>
                <w:shd w:val="clear" w:color="auto" w:fill="FFFFFF"/>
                <w:lang w:eastAsia="en-US"/>
              </w:rPr>
              <w:t xml:space="preserve"> «Предупреждение опасного поведения детей дошкольного и школьного возраста, участников дорожного движения»</w:t>
            </w:r>
          </w:p>
        </w:tc>
      </w:tr>
      <w:tr w:rsidR="00413AA3" w:rsidTr="00C858AD">
        <w:trPr>
          <w:cantSplit/>
          <w:trHeight w:val="880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Количество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проведенных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профилакт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и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ческих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мероприятий по безопасн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сти дорожного движения и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повышению уровня без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пасности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среди детей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Шалинского муниципал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ь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ного округа</w:t>
            </w:r>
          </w:p>
          <w:p w:rsidR="00413AA3" w:rsidRDefault="00413AA3">
            <w:pPr>
              <w:spacing w:after="0" w:line="240" w:lineRule="auto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ед.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858AD" w:rsidRDefault="00C858AD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E425A2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2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E425A2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215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E425A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Госавтоинспекция</w:t>
            </w:r>
          </w:p>
          <w:p w:rsidR="00413AA3" w:rsidRDefault="00E425A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Управление образованием Шалинского МО</w:t>
            </w:r>
          </w:p>
        </w:tc>
      </w:tr>
      <w:tr w:rsidR="00413AA3" w:rsidTr="00C858AD">
        <w:trPr>
          <w:cantSplit/>
          <w:trHeight w:val="880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pacing w:after="0" w:line="240" w:lineRule="auto"/>
              <w:jc w:val="both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lastRenderedPageBreak/>
              <w:t>3.1.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Участие д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е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тей, в возрасте от 9 до 12 лет Шалинского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муниципал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ь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ного округа в областном соревновании юных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инспекторов движения «Безопасное колесо», от общего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Helvetica" w:eastAsia="Times New Roman" w:hAnsi="Helvetica" w:cs="Times New Roman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количества детей, указа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 xml:space="preserve">ного 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возраста</w:t>
            </w:r>
          </w:p>
          <w:p w:rsidR="00413AA3" w:rsidRDefault="00413AA3">
            <w:pPr>
              <w:suppressAutoHyphens w:val="0"/>
              <w:spacing w:after="0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%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0,5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0,5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0,5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0,5</w:t>
            </w:r>
          </w:p>
        </w:tc>
        <w:tc>
          <w:tcPr>
            <w:tcW w:w="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E425A2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0,5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E425A2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0,5</w:t>
            </w:r>
          </w:p>
        </w:tc>
        <w:tc>
          <w:tcPr>
            <w:tcW w:w="213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Управление обр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зованием Шали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ского МО</w:t>
            </w:r>
          </w:p>
        </w:tc>
      </w:tr>
      <w:tr w:rsidR="00413AA3" w:rsidTr="00C858AD">
        <w:trPr>
          <w:cantSplit/>
          <w:trHeight w:val="880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pacing w:after="0" w:line="240" w:lineRule="auto"/>
              <w:jc w:val="both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3.2.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Участие д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е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тей, в возрасте от 5 до 10 лет Шалинского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муниципал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ь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ного округа в конкурсе де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т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ского рисунка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«Дорога и Мы» от общ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е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го количества детей,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Helvetica" w:eastAsia="Times New Roman" w:hAnsi="Helvetica" w:cs="Times New Roman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указанного возраста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%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16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E425A2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85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E425A2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213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Управление обр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зованием Шали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ского МО</w:t>
            </w:r>
          </w:p>
        </w:tc>
      </w:tr>
      <w:tr w:rsidR="00413AA3" w:rsidTr="00C858AD">
        <w:trPr>
          <w:cantSplit/>
          <w:trHeight w:val="4663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pacing w:after="0" w:line="240" w:lineRule="auto"/>
              <w:jc w:val="both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lastRenderedPageBreak/>
              <w:t>3.3.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Участие д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е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тей, в возрасте от 9 до 12 лет Шалинского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муниципал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ь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ного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 xml:space="preserve"> округа в муниципал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ь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ном соревн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вании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юных инспе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к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торов движ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е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ния «Безопа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с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 xml:space="preserve">ное колесо»» от </w:t>
            </w:r>
            <w:r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>общего к</w:t>
            </w:r>
            <w:r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>о</w:t>
            </w:r>
            <w:r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>личества д</w:t>
            </w:r>
            <w:r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>е</w:t>
            </w:r>
            <w:r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>тей, указанн</w:t>
            </w:r>
            <w:r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>о</w:t>
            </w:r>
            <w:r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>го возраста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%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E425A2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89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13AA3" w:rsidRDefault="00E425A2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21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Управление обр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зованием Шали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ского МО</w:t>
            </w:r>
          </w:p>
        </w:tc>
      </w:tr>
      <w:tr w:rsidR="00413AA3" w:rsidTr="00C858AD">
        <w:trPr>
          <w:cantSplit/>
          <w:trHeight w:val="763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4282" w:type="dxa"/>
            <w:gridSpan w:val="28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20"/>
                <w:szCs w:val="20"/>
              </w:rPr>
              <w:t xml:space="preserve">Цель 2. 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«Повышение уровня правового воспитания участников дорожного движения, культуры их поведения,</w:t>
            </w:r>
          </w:p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профилактика детского дорожно-транспортного травматизма в Шалинском муниципального округе»</w:t>
            </w:r>
          </w:p>
        </w:tc>
      </w:tr>
      <w:tr w:rsidR="00413AA3" w:rsidTr="00C858AD">
        <w:trPr>
          <w:cantSplit/>
          <w:trHeight w:val="831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4282" w:type="dxa"/>
            <w:gridSpan w:val="28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20"/>
                <w:szCs w:val="20"/>
              </w:rPr>
              <w:t>Задача 2.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 xml:space="preserve"> «Формирование у участников дорожного движения стереотипа законопослушного поведения и негативного</w:t>
            </w:r>
          </w:p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отношения к правонарушениям в сфере дорожного движения, культуры их поведения»</w:t>
            </w:r>
          </w:p>
        </w:tc>
      </w:tr>
      <w:tr w:rsidR="00413AA3" w:rsidTr="00C858AD">
        <w:trPr>
          <w:cantSplit/>
          <w:trHeight w:val="2118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Количество обустроенных кабинетов по безопасности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 xml:space="preserve">дорожного 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движения «Светофор»</w:t>
            </w:r>
          </w:p>
          <w:p w:rsidR="00413AA3" w:rsidRDefault="00413AA3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ед.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853" w:type="dxa"/>
            <w:gridSpan w:val="3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929" w:type="dxa"/>
            <w:gridSpan w:val="6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E425A2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Управление обр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зованием Шали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ского МО</w:t>
            </w:r>
          </w:p>
        </w:tc>
      </w:tr>
      <w:tr w:rsidR="00413AA3" w:rsidTr="00C858AD">
        <w:trPr>
          <w:cantSplit/>
          <w:trHeight w:val="2118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413AA3" w:rsidRDefault="00413AA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Количество приобретё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ного оборуд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 xml:space="preserve">вания для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со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з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даниямобил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ь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го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«</w:t>
            </w: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автогородка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»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Ед.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  <w:gridSpan w:val="3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929" w:type="dxa"/>
            <w:gridSpan w:val="6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413AA3" w:rsidRDefault="00413AA3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E425A2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  <w:p w:rsidR="00413AA3" w:rsidRDefault="00413AA3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Управление обр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зованием Шали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ского МО</w:t>
            </w:r>
          </w:p>
        </w:tc>
      </w:tr>
      <w:tr w:rsidR="00413AA3" w:rsidTr="00C858AD">
        <w:trPr>
          <w:cantSplit/>
          <w:trHeight w:val="501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4282" w:type="dxa"/>
            <w:gridSpan w:val="28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1A1A1A"/>
                <w:sz w:val="20"/>
                <w:szCs w:val="20"/>
                <w:shd w:val="clear" w:color="auto" w:fill="FFFFFF"/>
              </w:rPr>
              <w:t>Цель 3.</w:t>
            </w:r>
            <w:r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 xml:space="preserve"> «Профилактика детского дорожно-транспортного травматизма в Шалинском муниципальном округе»</w:t>
            </w:r>
          </w:p>
        </w:tc>
      </w:tr>
      <w:tr w:rsidR="00413AA3" w:rsidTr="00C858AD">
        <w:trPr>
          <w:cantSplit/>
          <w:trHeight w:val="456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4282" w:type="dxa"/>
            <w:gridSpan w:val="28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color w:val="1A1A1A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color w:val="1A1A1A"/>
                <w:sz w:val="20"/>
                <w:szCs w:val="20"/>
                <w:shd w:val="clear" w:color="auto" w:fill="FFFFFF"/>
              </w:rPr>
              <w:t>Задача 3.</w:t>
            </w:r>
            <w:r>
              <w:rPr>
                <w:rFonts w:ascii="Liberation Serif" w:hAnsi="Liberation Serif" w:cs="Liberation Serif"/>
                <w:color w:val="1A1A1A"/>
                <w:sz w:val="20"/>
                <w:szCs w:val="20"/>
                <w:shd w:val="clear" w:color="auto" w:fill="FFFFFF"/>
              </w:rPr>
              <w:t xml:space="preserve"> «Формирование у детей навыков безопасного поведения на дорогах»</w:t>
            </w:r>
          </w:p>
        </w:tc>
      </w:tr>
      <w:tr w:rsidR="00413AA3" w:rsidTr="00C858AD">
        <w:trPr>
          <w:cantSplit/>
          <w:trHeight w:val="1607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413AA3" w:rsidRDefault="00E425A2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Количество приобрете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ных учебно-методических и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наглядных материалов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ед.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1570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E425A2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2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E425A2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221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E425A2">
            <w:pPr>
              <w:suppressAutoHyphens w:val="0"/>
              <w:jc w:val="center"/>
              <w:rPr>
                <w:rFonts w:ascii="Liberation Serif" w:hAnsi="Liberation Serif" w:cs="Times New Roman"/>
                <w:color w:val="FF0000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Управление обр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зованием Шали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ского МО</w:t>
            </w:r>
          </w:p>
        </w:tc>
      </w:tr>
      <w:tr w:rsidR="00413AA3" w:rsidTr="00C858AD">
        <w:trPr>
          <w:cantSplit/>
          <w:trHeight w:val="880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413AA3" w:rsidRDefault="00E425A2">
            <w:pPr>
              <w:spacing w:after="0" w:line="240" w:lineRule="auto"/>
              <w:ind w:firstLineChars="50" w:firstLine="100"/>
              <w:jc w:val="both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10.1.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Количество приобрете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ных учебно-методических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материалов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E425A2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82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E425A2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221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Управление обр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зованием Шали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ского МО</w:t>
            </w:r>
          </w:p>
        </w:tc>
      </w:tr>
      <w:tr w:rsidR="00413AA3" w:rsidTr="00C858AD">
        <w:trPr>
          <w:cantSplit/>
          <w:trHeight w:val="829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413AA3" w:rsidRDefault="00E425A2">
            <w:pPr>
              <w:spacing w:after="0" w:line="240" w:lineRule="auto"/>
              <w:ind w:firstLineChars="50" w:firstLine="100"/>
              <w:jc w:val="both"/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Количество распростр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а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ненных среди детей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световозвр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а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щающих</w:t>
            </w:r>
            <w:proofErr w:type="spellEnd"/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 xml:space="preserve"> эл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е</w:t>
            </w:r>
            <w:r>
              <w:rPr>
                <w:rFonts w:ascii="Liberation Serif" w:eastAsia="Times New Roman" w:hAnsi="Liberation Serif" w:cs="Liberation Serif"/>
                <w:color w:val="1A1A1A"/>
                <w:sz w:val="20"/>
                <w:szCs w:val="20"/>
              </w:rPr>
              <w:t>ментов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ед.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E425A2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82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13AA3" w:rsidRDefault="00413AA3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413AA3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413AA3" w:rsidRDefault="00E425A2">
            <w:pPr>
              <w:suppressAutoHyphens w:val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221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3AA3" w:rsidRDefault="00E425A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Госавтоинспекция</w:t>
            </w:r>
          </w:p>
          <w:p w:rsidR="00413AA3" w:rsidRDefault="00413AA3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413AA3" w:rsidRDefault="00413AA3">
      <w:pPr>
        <w:spacing w:after="0" w:line="240" w:lineRule="auto"/>
        <w:jc w:val="right"/>
        <w:rPr>
          <w:rFonts w:ascii="Liberation Serif" w:eastAsia="Times New Roman" w:hAnsi="Liberation Serif" w:cs="Times New Roman"/>
          <w:bCs/>
          <w:sz w:val="24"/>
          <w:szCs w:val="24"/>
        </w:rPr>
      </w:pPr>
    </w:p>
    <w:p w:rsidR="00413AA3" w:rsidRDefault="00E425A2">
      <w:pPr>
        <w:suppressAutoHyphens w:val="0"/>
        <w:rPr>
          <w:rFonts w:ascii="Liberation Serif" w:eastAsia="Times New Roman" w:hAnsi="Liberation Serif" w:cs="Times New Roman"/>
          <w:bCs/>
          <w:sz w:val="24"/>
          <w:szCs w:val="24"/>
          <w:lang w:val="en-US"/>
        </w:rPr>
      </w:pPr>
      <w:r>
        <w:br w:type="page"/>
      </w:r>
    </w:p>
    <w:p w:rsidR="00413AA3" w:rsidRDefault="00E425A2">
      <w:pPr>
        <w:spacing w:after="0" w:line="240" w:lineRule="auto"/>
        <w:jc w:val="right"/>
        <w:rPr>
          <w:rFonts w:ascii="Liberation Serif" w:eastAsia="Times New Roman" w:hAnsi="Liberation Serif" w:cs="Times New Roman"/>
          <w:bCs/>
          <w:sz w:val="20"/>
          <w:szCs w:val="20"/>
        </w:rPr>
      </w:pPr>
      <w:r>
        <w:rPr>
          <w:rFonts w:ascii="Liberation Serif" w:eastAsia="Times New Roman" w:hAnsi="Liberation Serif" w:cs="Times New Roman"/>
          <w:bCs/>
          <w:sz w:val="20"/>
          <w:szCs w:val="20"/>
        </w:rPr>
        <w:lastRenderedPageBreak/>
        <w:t>Приложение №2</w:t>
      </w:r>
    </w:p>
    <w:p w:rsidR="00413AA3" w:rsidRDefault="00E425A2">
      <w:pPr>
        <w:suppressAutoHyphens w:val="0"/>
        <w:spacing w:after="0"/>
        <w:jc w:val="right"/>
        <w:rPr>
          <w:rFonts w:ascii="Liberation Serif" w:hAnsi="Liberation Serif"/>
          <w:sz w:val="20"/>
          <w:szCs w:val="20"/>
          <w:lang w:val="en-US"/>
        </w:rPr>
      </w:pPr>
      <w:r>
        <w:rPr>
          <w:rFonts w:ascii="Liberation Serif" w:hAnsi="Liberation Serif" w:cs="Times New Roman"/>
          <w:sz w:val="20"/>
          <w:szCs w:val="20"/>
        </w:rPr>
        <w:t>к муниципальной программе</w:t>
      </w:r>
      <w:r>
        <w:rPr>
          <w:rFonts w:ascii="Liberation Serif" w:hAnsi="Liberation Serif" w:cs="Times New Roman"/>
          <w:bCs/>
          <w:sz w:val="20"/>
          <w:szCs w:val="20"/>
        </w:rPr>
        <w:t>«</w:t>
      </w:r>
      <w:r>
        <w:rPr>
          <w:rFonts w:ascii="Liberation Serif" w:hAnsi="Liberation Serif"/>
          <w:sz w:val="20"/>
          <w:szCs w:val="20"/>
        </w:rPr>
        <w:t xml:space="preserve">Формирование </w:t>
      </w:r>
    </w:p>
    <w:p w:rsidR="00413AA3" w:rsidRDefault="00E425A2">
      <w:pPr>
        <w:suppressAutoHyphens w:val="0"/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законопослушного</w:t>
      </w:r>
    </w:p>
    <w:p w:rsidR="00413AA3" w:rsidRDefault="00E425A2">
      <w:pPr>
        <w:suppressAutoHyphens w:val="0"/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поведения участников </w:t>
      </w:r>
    </w:p>
    <w:p w:rsidR="00413AA3" w:rsidRDefault="00E425A2">
      <w:pPr>
        <w:suppressAutoHyphens w:val="0"/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дорожного движения</w:t>
      </w:r>
    </w:p>
    <w:p w:rsidR="00413AA3" w:rsidRDefault="00E425A2">
      <w:pPr>
        <w:suppressAutoHyphens w:val="0"/>
        <w:spacing w:after="0"/>
        <w:jc w:val="right"/>
        <w:rPr>
          <w:rFonts w:ascii="Liberation Serif" w:hAnsi="Liberation Serif"/>
          <w:sz w:val="20"/>
          <w:szCs w:val="20"/>
        </w:rPr>
      </w:pPr>
      <w:proofErr w:type="spellStart"/>
      <w:r>
        <w:rPr>
          <w:rFonts w:ascii="Liberation Serif" w:hAnsi="Liberation Serif"/>
          <w:sz w:val="20"/>
          <w:szCs w:val="20"/>
        </w:rPr>
        <w:t>вШалинскоммуниципальном</w:t>
      </w:r>
      <w:proofErr w:type="spellEnd"/>
    </w:p>
    <w:p w:rsidR="00413AA3" w:rsidRDefault="00E425A2">
      <w:pPr>
        <w:suppressAutoHyphens w:val="0"/>
        <w:spacing w:after="0"/>
        <w:jc w:val="right"/>
        <w:rPr>
          <w:rFonts w:ascii="Liberation Serif" w:hAnsi="Liberation Serif" w:cs="Times New Roman"/>
          <w:b/>
          <w:bCs/>
          <w:sz w:val="24"/>
          <w:szCs w:val="24"/>
        </w:rPr>
      </w:pPr>
      <w:r>
        <w:rPr>
          <w:rFonts w:ascii="Liberation Serif" w:hAnsi="Liberation Serif"/>
          <w:sz w:val="20"/>
          <w:szCs w:val="20"/>
        </w:rPr>
        <w:t xml:space="preserve">округе </w:t>
      </w:r>
      <w:proofErr w:type="spellStart"/>
      <w:r>
        <w:rPr>
          <w:rFonts w:ascii="Liberation Serif" w:hAnsi="Liberation Serif"/>
          <w:sz w:val="20"/>
          <w:szCs w:val="20"/>
        </w:rPr>
        <w:t>до2030</w:t>
      </w:r>
      <w:proofErr w:type="spellEnd"/>
      <w:r>
        <w:rPr>
          <w:rFonts w:ascii="Liberation Serif" w:hAnsi="Liberation Serif"/>
          <w:sz w:val="20"/>
          <w:szCs w:val="20"/>
        </w:rPr>
        <w:t xml:space="preserve"> </w:t>
      </w:r>
      <w:r>
        <w:rPr>
          <w:rFonts w:ascii="Liberation Serif" w:hAnsi="Liberation Serif"/>
          <w:sz w:val="20"/>
          <w:szCs w:val="20"/>
        </w:rPr>
        <w:t>года</w:t>
      </w:r>
      <w:r>
        <w:rPr>
          <w:rFonts w:ascii="Liberation Serif" w:hAnsi="Liberation Serif" w:cs="Times New Roman"/>
          <w:bCs/>
          <w:sz w:val="20"/>
          <w:szCs w:val="20"/>
        </w:rPr>
        <w:t>»</w:t>
      </w:r>
    </w:p>
    <w:p w:rsidR="00413AA3" w:rsidRDefault="00413AA3">
      <w:pPr>
        <w:suppressAutoHyphens w:val="0"/>
        <w:spacing w:after="0"/>
        <w:jc w:val="center"/>
        <w:rPr>
          <w:rFonts w:ascii="Liberation Serif" w:hAnsi="Liberation Serif" w:cs="Times New Roman"/>
          <w:b/>
          <w:bCs/>
        </w:rPr>
      </w:pPr>
    </w:p>
    <w:p w:rsidR="00413AA3" w:rsidRDefault="00E425A2">
      <w:pPr>
        <w:suppressAutoHyphens w:val="0"/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b/>
          <w:bCs/>
          <w:sz w:val="24"/>
          <w:szCs w:val="24"/>
        </w:rPr>
        <w:t>План мероприятий</w:t>
      </w:r>
    </w:p>
    <w:p w:rsidR="00413AA3" w:rsidRDefault="00E425A2">
      <w:pPr>
        <w:suppressAutoHyphens w:val="0"/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b/>
          <w:bCs/>
          <w:sz w:val="24"/>
          <w:szCs w:val="24"/>
        </w:rPr>
        <w:t>по выполнению муниципальной программы «Формирование законопослушного поведения участников дорожного движения в Шали</w:t>
      </w:r>
      <w:r>
        <w:rPr>
          <w:rFonts w:ascii="Liberation Serif" w:hAnsi="Liberation Serif" w:cs="Times New Roman"/>
          <w:b/>
          <w:bCs/>
          <w:sz w:val="24"/>
          <w:szCs w:val="24"/>
        </w:rPr>
        <w:t>н</w:t>
      </w:r>
      <w:r>
        <w:rPr>
          <w:rFonts w:ascii="Liberation Serif" w:hAnsi="Liberation Serif" w:cs="Times New Roman"/>
          <w:b/>
          <w:bCs/>
          <w:sz w:val="24"/>
          <w:szCs w:val="24"/>
        </w:rPr>
        <w:t>ском муниципальном округе до 2030 года»</w:t>
      </w:r>
      <w:r>
        <w:rPr>
          <w:rFonts w:ascii="Liberation Serif" w:hAnsi="Liberation Serif"/>
          <w:b/>
          <w:sz w:val="24"/>
          <w:szCs w:val="24"/>
        </w:rPr>
        <w:t>.</w:t>
      </w:r>
    </w:p>
    <w:tbl>
      <w:tblPr>
        <w:tblW w:w="15593" w:type="dxa"/>
        <w:tblInd w:w="392" w:type="dxa"/>
        <w:tblLayout w:type="fixed"/>
        <w:tblLook w:val="04A0"/>
      </w:tblPr>
      <w:tblGrid>
        <w:gridCol w:w="661"/>
        <w:gridCol w:w="1575"/>
        <w:gridCol w:w="1125"/>
        <w:gridCol w:w="1020"/>
        <w:gridCol w:w="1006"/>
        <w:gridCol w:w="992"/>
        <w:gridCol w:w="927"/>
        <w:gridCol w:w="990"/>
        <w:gridCol w:w="1155"/>
        <w:gridCol w:w="990"/>
        <w:gridCol w:w="1041"/>
        <w:gridCol w:w="992"/>
        <w:gridCol w:w="986"/>
        <w:gridCol w:w="6"/>
        <w:gridCol w:w="12"/>
        <w:gridCol w:w="1268"/>
        <w:gridCol w:w="847"/>
      </w:tblGrid>
      <w:tr w:rsidR="00413AA3">
        <w:trPr>
          <w:trHeight w:val="315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№ стр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ки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Наименование мероприятия / источник фина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сирования</w:t>
            </w:r>
          </w:p>
        </w:tc>
        <w:tc>
          <w:tcPr>
            <w:tcW w:w="12510" w:type="dxa"/>
            <w:gridSpan w:val="1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 w:rsidP="00C858A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 xml:space="preserve">Объем расходов 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 xml:space="preserve">на выполнение мероприятия за счет всех источников ресурсного обеспечения, 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Номер строки цел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вых показ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а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телей, на до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с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тиж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ние кот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рых напра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лены мер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приятия</w:t>
            </w:r>
          </w:p>
        </w:tc>
      </w:tr>
      <w:tr w:rsidR="00413AA3">
        <w:trPr>
          <w:trHeight w:val="315"/>
        </w:trPr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2020 год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2021 год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2022 год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2023 год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2024 год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2025 год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 xml:space="preserve">на 2026 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2027 год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2028 год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2029 год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2030 год</w:t>
            </w: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31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12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13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14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15</w:t>
            </w:r>
          </w:p>
        </w:tc>
      </w:tr>
      <w:tr w:rsidR="00413AA3">
        <w:trPr>
          <w:trHeight w:val="615"/>
        </w:trPr>
        <w:tc>
          <w:tcPr>
            <w:tcW w:w="6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Всего по пр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грамме в том числе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7566862,49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206700,00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195000,00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47821,00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95000,00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748941,49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1926400,00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869400,00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869400,00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869400,00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869400,00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869400,00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13AA3">
        <w:trPr>
          <w:trHeight w:val="210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270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480"/>
        </w:trPr>
        <w:tc>
          <w:tcPr>
            <w:tcW w:w="6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  <w:p w:rsidR="00413AA3" w:rsidRDefault="00413AA3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7566862,49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206700,00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Cs/>
                <w:sz w:val="18"/>
                <w:szCs w:val="18"/>
              </w:rPr>
              <w:t>195000,00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47821,00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Cs/>
                <w:sz w:val="18"/>
                <w:szCs w:val="18"/>
              </w:rPr>
              <w:t>95000,00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Cs/>
                <w:sz w:val="18"/>
                <w:szCs w:val="18"/>
              </w:rPr>
              <w:t>748941,49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Cs/>
                <w:sz w:val="18"/>
                <w:szCs w:val="18"/>
              </w:rPr>
              <w:t>1926400,00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bCs/>
                <w:sz w:val="18"/>
                <w:szCs w:val="18"/>
              </w:rPr>
              <w:t>869400,00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bCs/>
                <w:sz w:val="18"/>
                <w:szCs w:val="18"/>
              </w:rPr>
              <w:t>869400,00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bCs/>
                <w:sz w:val="18"/>
                <w:szCs w:val="18"/>
              </w:rPr>
              <w:t>869400,00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bCs/>
                <w:sz w:val="18"/>
                <w:szCs w:val="18"/>
              </w:rPr>
              <w:t>869400,00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bCs/>
                <w:sz w:val="18"/>
                <w:szCs w:val="18"/>
              </w:rPr>
              <w:t>869400,00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413AA3">
        <w:trPr>
          <w:trHeight w:val="240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405"/>
        </w:trPr>
        <w:tc>
          <w:tcPr>
            <w:tcW w:w="6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Капитальные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Вложения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13AA3">
        <w:trPr>
          <w:trHeight w:val="201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243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25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375"/>
        </w:trPr>
        <w:tc>
          <w:tcPr>
            <w:tcW w:w="6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413AA3">
        <w:trPr>
          <w:trHeight w:val="240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735"/>
        </w:trPr>
        <w:tc>
          <w:tcPr>
            <w:tcW w:w="6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Научно-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исследовател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ь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ские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 xml:space="preserve">и 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опытно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конструкторские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работы</w:t>
            </w:r>
          </w:p>
          <w:p w:rsidR="00413AA3" w:rsidRDefault="00413AA3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413AA3">
        <w:trPr>
          <w:trHeight w:val="360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413AA3">
        <w:trPr>
          <w:trHeight w:val="324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413AA3">
        <w:trPr>
          <w:trHeight w:val="420"/>
        </w:trPr>
        <w:tc>
          <w:tcPr>
            <w:tcW w:w="6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413AA3">
        <w:trPr>
          <w:trHeight w:val="19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315"/>
        </w:trPr>
        <w:tc>
          <w:tcPr>
            <w:tcW w:w="6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b/>
                <w:bCs/>
                <w:color w:val="1A1A1A"/>
                <w:sz w:val="18"/>
                <w:szCs w:val="18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bCs/>
                <w:color w:val="1A1A1A"/>
                <w:sz w:val="18"/>
                <w:szCs w:val="18"/>
                <w:shd w:val="clear" w:color="auto" w:fill="FFFFFF"/>
              </w:rPr>
              <w:t>Прочие нужды</w:t>
            </w:r>
          </w:p>
          <w:p w:rsidR="00413AA3" w:rsidRDefault="00413AA3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7466862,49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206700,00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195000,00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47821,00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95000,00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748941,49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rPr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1926400,00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rPr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869400,00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rPr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869400,00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rPr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869400,00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rPr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869400,00</w:t>
            </w:r>
          </w:p>
        </w:tc>
        <w:tc>
          <w:tcPr>
            <w:tcW w:w="1286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rPr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869400,00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413AA3">
        <w:trPr>
          <w:trHeight w:val="180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color w:val="1A1A1A"/>
                <w:sz w:val="18"/>
                <w:szCs w:val="18"/>
                <w:shd w:val="clear" w:color="auto" w:fill="FFFFFF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413AA3">
        <w:trPr>
          <w:trHeight w:val="19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color w:val="1A1A1A"/>
                <w:sz w:val="18"/>
                <w:szCs w:val="18"/>
                <w:shd w:val="clear" w:color="auto" w:fill="FFFFFF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413AA3">
        <w:trPr>
          <w:trHeight w:val="405"/>
        </w:trPr>
        <w:tc>
          <w:tcPr>
            <w:tcW w:w="6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7466862,49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206700,00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195000,00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47821,00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95000,00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748941,49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r>
              <w:rPr>
                <w:rFonts w:ascii="Liberation Serif" w:hAnsi="Liberation Serif" w:cs="Liberation Serif"/>
                <w:sz w:val="18"/>
                <w:szCs w:val="18"/>
              </w:rPr>
              <w:t>1926400,00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r>
              <w:rPr>
                <w:rFonts w:ascii="Liberation Serif" w:hAnsi="Liberation Serif" w:cs="Liberation Serif"/>
                <w:sz w:val="18"/>
                <w:szCs w:val="18"/>
              </w:rPr>
              <w:t>869400,00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r>
              <w:rPr>
                <w:rFonts w:ascii="Liberation Serif" w:hAnsi="Liberation Serif" w:cs="Liberation Serif"/>
                <w:sz w:val="18"/>
                <w:szCs w:val="18"/>
              </w:rPr>
              <w:t>869400,00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r>
              <w:rPr>
                <w:rFonts w:ascii="Liberation Serif" w:hAnsi="Liberation Serif" w:cs="Liberation Serif"/>
                <w:sz w:val="18"/>
                <w:szCs w:val="18"/>
              </w:rPr>
              <w:t>869400,00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r>
              <w:rPr>
                <w:rFonts w:ascii="Liberation Serif" w:hAnsi="Liberation Serif" w:cs="Liberation Serif"/>
                <w:sz w:val="18"/>
                <w:szCs w:val="18"/>
              </w:rPr>
              <w:t>869400,00</w:t>
            </w:r>
          </w:p>
        </w:tc>
        <w:tc>
          <w:tcPr>
            <w:tcW w:w="1286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r>
              <w:rPr>
                <w:rFonts w:ascii="Liberation Serif" w:hAnsi="Liberation Serif" w:cs="Liberation Serif"/>
                <w:sz w:val="18"/>
                <w:szCs w:val="18"/>
              </w:rPr>
              <w:t>869400,00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413AA3">
        <w:trPr>
          <w:trHeight w:val="210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267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  <w:t>Участие детей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  <w:t>Шалинского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  <w:t>городского 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  <w:t>к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  <w:t>руга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  <w:t>в областном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  <w:t>соревновании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  <w:t>юных инспе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  <w:t>к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  <w:t>торов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  <w:t>движения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  <w:t>«Безопасное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  <w:t xml:space="preserve">колесо»,  всего, </w:t>
            </w:r>
            <w:proofErr w:type="spellStart"/>
            <w:r>
              <w:rPr>
                <w:rFonts w:ascii="Liberation Serif" w:eastAsia="Times New Roman" w:hAnsi="Liberation Serif" w:cs="Liberation Serif"/>
                <w:b/>
                <w:bCs/>
                <w:color w:val="1A1A1A"/>
                <w:sz w:val="18"/>
                <w:szCs w:val="18"/>
              </w:rPr>
              <w:t>изних</w:t>
            </w:r>
            <w:proofErr w:type="spellEnd"/>
          </w:p>
        </w:tc>
        <w:tc>
          <w:tcPr>
            <w:tcW w:w="112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76440,00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15000,00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8000,00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5440,00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8000,00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8000,00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8000,00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8000,00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8000,00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8000,00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3.1 </w:t>
            </w:r>
          </w:p>
        </w:tc>
      </w:tr>
      <w:tr w:rsidR="00413AA3">
        <w:trPr>
          <w:trHeight w:val="12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10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40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76440,00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15000,00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8000,00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5440,00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8000,00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8000,00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8000,00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8000,00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8000,00</w:t>
            </w:r>
          </w:p>
        </w:tc>
        <w:tc>
          <w:tcPr>
            <w:tcW w:w="1286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8000,00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413AA3">
        <w:trPr>
          <w:trHeight w:val="21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157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lastRenderedPageBreak/>
              <w:t>26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Проведение одного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конкурса де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т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ского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рисунка «Дор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 xml:space="preserve">га </w:t>
            </w:r>
            <w:proofErr w:type="spellStart"/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иМы</w:t>
            </w:r>
            <w:proofErr w:type="spellEnd"/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» всего, из них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80000,00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10000,00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10000,00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10000,00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10000,00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10000,00</w:t>
            </w:r>
          </w:p>
        </w:tc>
        <w:tc>
          <w:tcPr>
            <w:tcW w:w="1286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10000,00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3.2 </w:t>
            </w:r>
          </w:p>
        </w:tc>
      </w:tr>
      <w:tr w:rsidR="00413AA3">
        <w:trPr>
          <w:trHeight w:val="273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19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435"/>
        </w:trPr>
        <w:tc>
          <w:tcPr>
            <w:tcW w:w="6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80000,00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1286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413AA3">
        <w:trPr>
          <w:trHeight w:val="19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1395"/>
        </w:trPr>
        <w:tc>
          <w:tcPr>
            <w:tcW w:w="6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Приобретение и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распростран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ние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среди детей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proofErr w:type="spellStart"/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световозвр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а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щающих</w:t>
            </w:r>
            <w:proofErr w:type="spellEnd"/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 xml:space="preserve"> эл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ментов всего,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из них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51400,00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11400,00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1286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11</w:t>
            </w:r>
          </w:p>
        </w:tc>
      </w:tr>
      <w:tr w:rsidR="00413AA3">
        <w:trPr>
          <w:trHeight w:val="90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413AA3">
        <w:trPr>
          <w:trHeight w:val="150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413AA3">
        <w:trPr>
          <w:trHeight w:val="450"/>
        </w:trPr>
        <w:tc>
          <w:tcPr>
            <w:tcW w:w="6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  <w:p w:rsidR="00413AA3" w:rsidRDefault="00413AA3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51400,00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11400,00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413AA3">
        <w:trPr>
          <w:trHeight w:val="16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2415"/>
        </w:trPr>
        <w:tc>
          <w:tcPr>
            <w:tcW w:w="6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36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Организация и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проведение о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д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ного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муниципальн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го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соревнования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юных инспе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к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торов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движения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«Безопасное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колесо», всего, из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них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1096725,5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12000,00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47550,00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47821,00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39354,50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3.3</w:t>
            </w:r>
          </w:p>
        </w:tc>
      </w:tr>
      <w:tr w:rsidR="00413AA3">
        <w:trPr>
          <w:trHeight w:val="13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413AA3">
        <w:trPr>
          <w:trHeight w:val="120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413AA3">
        <w:trPr>
          <w:trHeight w:val="420"/>
        </w:trPr>
        <w:tc>
          <w:tcPr>
            <w:tcW w:w="6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1096725,5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18"/>
                <w:szCs w:val="18"/>
              </w:rPr>
              <w:t>12000,00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18"/>
                <w:szCs w:val="18"/>
              </w:rPr>
              <w:t>47550,00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18"/>
                <w:szCs w:val="18"/>
              </w:rPr>
              <w:t>47821,00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18"/>
                <w:szCs w:val="18"/>
              </w:rPr>
              <w:t>39354,50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413AA3">
        <w:trPr>
          <w:trHeight w:val="19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 xml:space="preserve">Внебюджетные 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2040"/>
        </w:trPr>
        <w:tc>
          <w:tcPr>
            <w:tcW w:w="6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lastRenderedPageBreak/>
              <w:t>41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Организация и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проведение о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д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ного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муниципальн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го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конкурса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видеороликов в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рамках акции</w:t>
            </w:r>
          </w:p>
          <w:p w:rsidR="00413AA3" w:rsidRDefault="00E425A2">
            <w:pPr>
              <w:shd w:val="clear" w:color="auto" w:fill="FFFFFF"/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«Юный пеш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b/>
                <w:color w:val="1A1A1A"/>
                <w:sz w:val="18"/>
                <w:szCs w:val="18"/>
              </w:rPr>
              <w:t>ход»,из них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8450,00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0,00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8450,00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0,00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0,00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0,00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>3</w:t>
            </w:r>
          </w:p>
        </w:tc>
      </w:tr>
      <w:tr w:rsidR="00413AA3">
        <w:trPr>
          <w:trHeight w:val="90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413AA3">
        <w:trPr>
          <w:trHeight w:val="120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</w:tr>
      <w:tr w:rsidR="00413AA3">
        <w:trPr>
          <w:trHeight w:val="43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8450,00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00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8450,00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90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413AA3">
        <w:trPr>
          <w:trHeight w:val="18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25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Приобретение учебно-методической литературы по безопасности дорожного дв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и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жения всего, из них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169000,00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15000,00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22000,00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22000,00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22000,00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22000,00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22000,00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22000,00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22000,00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413AA3">
        <w:trPr>
          <w:trHeight w:val="480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tabs>
                <w:tab w:val="center" w:pos="317"/>
              </w:tabs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16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10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169000,00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15000,00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22000,00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22000,00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22000,00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22000,00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22000,00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22000,00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22000,00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120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1334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Обустройство кабинетов без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пасности д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 xml:space="preserve">рожного 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движ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ния «Светофор» всего, из них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5554546,99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100000,00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667146,99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881400,00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674400,00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674400,00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674400,00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674400,00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674400,00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413AA3">
        <w:trPr>
          <w:trHeight w:val="123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13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360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5554546,99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100000,00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667146,99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881400,00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674400,00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674400,00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674400,00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674400,00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  <w:highlight w:val="yellow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674400,00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246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118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lastRenderedPageBreak/>
              <w:t>56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Приобретение наглядных п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собий по без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пасности д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рожного движ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114300,00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83300,00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24000,00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7000,00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10.1</w:t>
            </w:r>
          </w:p>
        </w:tc>
      </w:tr>
      <w:tr w:rsidR="00413AA3">
        <w:trPr>
          <w:trHeight w:val="10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13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hAnsi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375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114300,00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83300,00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24000,00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7000,00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231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60</w:t>
            </w:r>
          </w:p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231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Приобретение оборудования для создания мобильного «</w:t>
            </w:r>
            <w:proofErr w:type="spellStart"/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автогородка</w:t>
            </w:r>
            <w:proofErr w:type="spellEnd"/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850000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850000,00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</w:t>
            </w:r>
          </w:p>
        </w:tc>
      </w:tr>
      <w:tr w:rsidR="00413AA3">
        <w:trPr>
          <w:trHeight w:val="231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Федеральный бюджет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231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Областной бю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д</w:t>
            </w:r>
            <w:r>
              <w:rPr>
                <w:rFonts w:ascii="Liberation Serif" w:eastAsia="Times New Roman" w:hAnsi="Liberation Serif" w:cs="Liberation Serif"/>
                <w:color w:val="1A1A1A"/>
                <w:sz w:val="18"/>
                <w:szCs w:val="18"/>
              </w:rPr>
              <w:t>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231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850000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413AA3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850000,00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13AA3" w:rsidRDefault="00413AA3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413AA3" w:rsidRDefault="00E425A2">
            <w:pPr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413AA3">
        <w:trPr>
          <w:trHeight w:val="231"/>
        </w:trPr>
        <w:tc>
          <w:tcPr>
            <w:tcW w:w="6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65</w:t>
            </w:r>
          </w:p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E425A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3AA3" w:rsidRDefault="00E425A2">
            <w:pPr>
              <w:suppressAutoHyphens w:val="0"/>
              <w:spacing w:after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3AA3" w:rsidRDefault="00413AA3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</w:tbl>
    <w:p w:rsidR="00413AA3" w:rsidRDefault="00413AA3">
      <w:pPr>
        <w:suppressAutoHyphens w:val="0"/>
        <w:spacing w:after="0"/>
        <w:jc w:val="center"/>
        <w:rPr>
          <w:rFonts w:ascii="Liberation Serif" w:hAnsi="Liberation Serif"/>
          <w:sz w:val="18"/>
          <w:szCs w:val="18"/>
        </w:rPr>
      </w:pPr>
    </w:p>
    <w:p w:rsidR="00413AA3" w:rsidRDefault="00413AA3">
      <w:pPr>
        <w:suppressAutoHyphens w:val="0"/>
        <w:spacing w:after="0"/>
        <w:jc w:val="center"/>
        <w:rPr>
          <w:rFonts w:ascii="Liberation Serif" w:hAnsi="Liberation Serif"/>
          <w:sz w:val="18"/>
          <w:szCs w:val="18"/>
        </w:rPr>
      </w:pPr>
    </w:p>
    <w:p w:rsidR="00413AA3" w:rsidRDefault="00413AA3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13AA3" w:rsidRDefault="00413AA3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13AA3" w:rsidRDefault="00413AA3">
      <w:pPr>
        <w:widowControl w:val="0"/>
        <w:ind w:left="-993"/>
        <w:jc w:val="center"/>
        <w:rPr>
          <w:rFonts w:ascii="Liberation Serif" w:hAnsi="Liberation Serif" w:cs="Liberation Serif"/>
          <w:sz w:val="28"/>
          <w:szCs w:val="28"/>
        </w:rPr>
      </w:pPr>
    </w:p>
    <w:p w:rsidR="00413AA3" w:rsidRDefault="00413AA3">
      <w:pPr>
        <w:spacing w:after="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sectPr w:rsidR="00413AA3" w:rsidSect="00413AA3">
      <w:pgSz w:w="16838" w:h="11906" w:orient="landscape"/>
      <w:pgMar w:top="425" w:right="1134" w:bottom="425" w:left="567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AA3" w:rsidRDefault="00E425A2">
      <w:pPr>
        <w:spacing w:line="240" w:lineRule="auto"/>
      </w:pPr>
      <w:r>
        <w:separator/>
      </w:r>
    </w:p>
  </w:endnote>
  <w:endnote w:type="continuationSeparator" w:id="1">
    <w:p w:rsidR="00413AA3" w:rsidRDefault="00E425A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AA3" w:rsidRDefault="00E425A2">
      <w:pPr>
        <w:spacing w:after="0"/>
      </w:pPr>
      <w:r>
        <w:separator/>
      </w:r>
    </w:p>
  </w:footnote>
  <w:footnote w:type="continuationSeparator" w:id="1">
    <w:p w:rsidR="00413AA3" w:rsidRDefault="00E425A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77BE631"/>
    <w:multiLevelType w:val="multilevel"/>
    <w:tmpl w:val="F77BE631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73764319"/>
    <w:multiLevelType w:val="singleLevel"/>
    <w:tmpl w:val="73764319"/>
    <w:lvl w:ilvl="0">
      <w:start w:val="7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785E"/>
    <w:rsid w:val="0003777C"/>
    <w:rsid w:val="00101653"/>
    <w:rsid w:val="0011725F"/>
    <w:rsid w:val="001456BB"/>
    <w:rsid w:val="00192336"/>
    <w:rsid w:val="00197514"/>
    <w:rsid w:val="00206204"/>
    <w:rsid w:val="00225001"/>
    <w:rsid w:val="002503D8"/>
    <w:rsid w:val="0027785E"/>
    <w:rsid w:val="002B70F6"/>
    <w:rsid w:val="00380A4D"/>
    <w:rsid w:val="003A4BEE"/>
    <w:rsid w:val="003F1260"/>
    <w:rsid w:val="00413AA3"/>
    <w:rsid w:val="00457C00"/>
    <w:rsid w:val="00475FA3"/>
    <w:rsid w:val="004A0DB5"/>
    <w:rsid w:val="005200F0"/>
    <w:rsid w:val="00535257"/>
    <w:rsid w:val="00587F9E"/>
    <w:rsid w:val="005963CB"/>
    <w:rsid w:val="005C465E"/>
    <w:rsid w:val="005E39B8"/>
    <w:rsid w:val="00610260"/>
    <w:rsid w:val="00637419"/>
    <w:rsid w:val="006F0B9A"/>
    <w:rsid w:val="00716CA5"/>
    <w:rsid w:val="008635E1"/>
    <w:rsid w:val="008E7052"/>
    <w:rsid w:val="00920C68"/>
    <w:rsid w:val="00954CD1"/>
    <w:rsid w:val="0095765E"/>
    <w:rsid w:val="0099481D"/>
    <w:rsid w:val="009E565E"/>
    <w:rsid w:val="00AE1CFF"/>
    <w:rsid w:val="00B27783"/>
    <w:rsid w:val="00BA1044"/>
    <w:rsid w:val="00BB3EF4"/>
    <w:rsid w:val="00BE0417"/>
    <w:rsid w:val="00C858AD"/>
    <w:rsid w:val="00D13961"/>
    <w:rsid w:val="00D63DFE"/>
    <w:rsid w:val="00DD6E56"/>
    <w:rsid w:val="00E254AA"/>
    <w:rsid w:val="00E36C30"/>
    <w:rsid w:val="00E425A2"/>
    <w:rsid w:val="00E65F1A"/>
    <w:rsid w:val="00ED4865"/>
    <w:rsid w:val="00F74417"/>
    <w:rsid w:val="00FA5E48"/>
    <w:rsid w:val="04A933BC"/>
    <w:rsid w:val="06F7108B"/>
    <w:rsid w:val="31AD2DEE"/>
    <w:rsid w:val="7A5D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qFormat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AA3"/>
    <w:pPr>
      <w:suppressAutoHyphens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413A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Body Text"/>
    <w:basedOn w:val="a"/>
    <w:uiPriority w:val="99"/>
    <w:unhideWhenUsed/>
    <w:qFormat/>
    <w:rsid w:val="00413AA3"/>
    <w:pPr>
      <w:spacing w:after="120"/>
    </w:pPr>
  </w:style>
  <w:style w:type="paragraph" w:styleId="a5">
    <w:name w:val="index heading"/>
    <w:basedOn w:val="a"/>
    <w:qFormat/>
    <w:rsid w:val="00413AA3"/>
    <w:pPr>
      <w:suppressLineNumbers/>
    </w:pPr>
    <w:rPr>
      <w:rFonts w:cs="Mangal"/>
    </w:rPr>
  </w:style>
  <w:style w:type="paragraph" w:styleId="a6">
    <w:name w:val="Body Text Indent"/>
    <w:basedOn w:val="a"/>
    <w:unhideWhenUsed/>
    <w:rsid w:val="00413AA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Title"/>
    <w:basedOn w:val="a"/>
    <w:qFormat/>
    <w:rsid w:val="00413AA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"/>
    <w:basedOn w:val="a4"/>
    <w:qFormat/>
    <w:rsid w:val="00413AA3"/>
    <w:rPr>
      <w:rFonts w:cs="Mangal"/>
    </w:rPr>
  </w:style>
  <w:style w:type="paragraph" w:styleId="a9">
    <w:name w:val="Normal (Web)"/>
    <w:basedOn w:val="a"/>
    <w:uiPriority w:val="99"/>
    <w:qFormat/>
    <w:rsid w:val="00413A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next w:val="a"/>
    <w:link w:val="1"/>
    <w:uiPriority w:val="99"/>
    <w:qFormat/>
    <w:rsid w:val="00413A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link w:val="3"/>
    <w:unhideWhenUsed/>
    <w:qFormat/>
    <w:rsid w:val="00413AA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a">
    <w:name w:val="Основной текст с отступом Знак"/>
    <w:basedOn w:val="a0"/>
    <w:qFormat/>
    <w:rsid w:val="00413AA3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Знак"/>
    <w:basedOn w:val="a0"/>
    <w:uiPriority w:val="99"/>
    <w:semiHidden/>
    <w:qFormat/>
    <w:rsid w:val="00413AA3"/>
  </w:style>
  <w:style w:type="character" w:customStyle="1" w:styleId="1">
    <w:name w:val="Заголовок 1 Знак"/>
    <w:basedOn w:val="a0"/>
    <w:link w:val="11"/>
    <w:uiPriority w:val="99"/>
    <w:qFormat/>
    <w:rsid w:val="00413AA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">
    <w:name w:val="Заголовок 3 Знак"/>
    <w:basedOn w:val="a0"/>
    <w:link w:val="31"/>
    <w:qFormat/>
    <w:rsid w:val="00413A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c">
    <w:name w:val="Название Знак"/>
    <w:basedOn w:val="a0"/>
    <w:qFormat/>
    <w:rsid w:val="00413AA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выноски Знак"/>
    <w:basedOn w:val="a0"/>
    <w:uiPriority w:val="99"/>
    <w:semiHidden/>
    <w:qFormat/>
    <w:rsid w:val="00413AA3"/>
    <w:rPr>
      <w:rFonts w:ascii="Tahoma" w:hAnsi="Tahoma" w:cs="Tahoma"/>
      <w:sz w:val="16"/>
      <w:szCs w:val="16"/>
    </w:rPr>
  </w:style>
  <w:style w:type="paragraph" w:customStyle="1" w:styleId="ae">
    <w:name w:val="Заголовок"/>
    <w:basedOn w:val="a"/>
    <w:next w:val="a4"/>
    <w:qFormat/>
    <w:rsid w:val="00413A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0">
    <w:name w:val="Название объекта1"/>
    <w:basedOn w:val="a"/>
    <w:qFormat/>
    <w:rsid w:val="00413A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Cell">
    <w:name w:val="ConsPlusCell"/>
    <w:uiPriority w:val="99"/>
    <w:qFormat/>
    <w:rsid w:val="00413AA3"/>
    <w:pPr>
      <w:widowControl w:val="0"/>
      <w:suppressAutoHyphens/>
    </w:pPr>
    <w:rPr>
      <w:rFonts w:ascii="Arial" w:eastAsia="Times New Roman" w:hAnsi="Arial" w:cs="Arial"/>
    </w:rPr>
  </w:style>
  <w:style w:type="paragraph" w:customStyle="1" w:styleId="ConsPlusNormal">
    <w:name w:val="ConsPlusNormal"/>
    <w:qFormat/>
    <w:rsid w:val="00413AA3"/>
    <w:pPr>
      <w:suppressAutoHyphens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qFormat/>
    <w:rsid w:val="00413AA3"/>
    <w:pPr>
      <w:widowControl w:val="0"/>
      <w:suppressAutoHyphens/>
    </w:pPr>
    <w:rPr>
      <w:rFonts w:ascii="Arial" w:eastAsia="Times New Roman" w:hAnsi="Arial" w:cs="Arial"/>
      <w:b/>
      <w:bCs/>
    </w:rPr>
  </w:style>
  <w:style w:type="paragraph" w:customStyle="1" w:styleId="21">
    <w:name w:val="Основной текст с отступом 21"/>
    <w:basedOn w:val="a"/>
    <w:qFormat/>
    <w:rsid w:val="00413AA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 Paragraph"/>
    <w:basedOn w:val="a"/>
    <w:uiPriority w:val="34"/>
    <w:qFormat/>
    <w:rsid w:val="00413AA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f0">
    <w:name w:val="Содержимое таблицы"/>
    <w:basedOn w:val="a"/>
    <w:qFormat/>
    <w:rsid w:val="00413AA3"/>
    <w:pPr>
      <w:suppressLineNumbers/>
    </w:pPr>
  </w:style>
  <w:style w:type="paragraph" w:customStyle="1" w:styleId="af1">
    <w:name w:val="Заголовок таблицы"/>
    <w:basedOn w:val="af0"/>
    <w:qFormat/>
    <w:rsid w:val="00413AA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BD2FB-A70B-46BB-85CC-CA2E39EA55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2332</Words>
  <Characters>13296</Characters>
  <Application>Microsoft Office Word</Application>
  <DocSecurity>0</DocSecurity>
  <Lines>110</Lines>
  <Paragraphs>31</Paragraphs>
  <ScaleCrop>false</ScaleCrop>
  <Company/>
  <LinksUpToDate>false</LinksUpToDate>
  <CharactersWithSpaces>15597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7</cp:revision>
  <cp:lastPrinted>2024-11-18T12:16:00Z</cp:lastPrinted>
  <dcterms:created xsi:type="dcterms:W3CDTF">2024-11-19T11:28:00Z</dcterms:created>
  <dcterms:modified xsi:type="dcterms:W3CDTF">2025-05-29T07:28:00Z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1049-12.2.0.21179</vt:lpwstr>
  </property>
  <property fmtid="{D5CDD505-2E9C-101B-9397-08002B2CF9AE}" pid="9" name="ICV">
    <vt:lpwstr>596C598238F0406C82B41FA1607F3379_12</vt:lpwstr>
  </property>
</Properties>
</file>